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B0D58" w14:textId="5865A9CB" w:rsidR="006E3F7B" w:rsidRPr="001F20C5" w:rsidRDefault="00301138" w:rsidP="006E3F7B">
      <w:pPr>
        <w:keepNext/>
        <w:keepLines/>
        <w:spacing w:before="40" w:line="259" w:lineRule="auto"/>
        <w:outlineLvl w:val="2"/>
        <w:rPr>
          <w:rFonts w:asciiTheme="minorHAnsi" w:hAnsiTheme="minorHAnsi"/>
          <w:color w:val="1F4D78"/>
          <w:sz w:val="26"/>
          <w:szCs w:val="26"/>
          <w:lang w:val="en-US"/>
        </w:rPr>
      </w:pPr>
      <w:r w:rsidRPr="001F20C5">
        <w:rPr>
          <w:rFonts w:asciiTheme="minorHAnsi" w:hAnsiTheme="minorHAnsi"/>
          <w:color w:val="1F4D78"/>
          <w:sz w:val="26"/>
          <w:szCs w:val="26"/>
          <w:lang w:val="en-US"/>
        </w:rPr>
        <w:t>CHN 21</w:t>
      </w:r>
      <w:r w:rsidR="006E3F7B" w:rsidRPr="001F20C5">
        <w:rPr>
          <w:rFonts w:asciiTheme="minorHAnsi" w:hAnsiTheme="minorHAnsi"/>
          <w:color w:val="1F4D78"/>
          <w:sz w:val="26"/>
          <w:szCs w:val="26"/>
          <w:lang w:val="en-US"/>
        </w:rPr>
        <w:t>:  CHAIN</w:t>
      </w:r>
      <w:r w:rsidR="00DF5E64" w:rsidRPr="001F20C5">
        <w:rPr>
          <w:rFonts w:asciiTheme="minorHAnsi" w:hAnsiTheme="minorHAnsi"/>
          <w:color w:val="1F4D78"/>
          <w:sz w:val="26"/>
          <w:szCs w:val="26"/>
          <w:lang w:val="en-US"/>
        </w:rPr>
        <w:t xml:space="preserve"> </w:t>
      </w:r>
      <w:r w:rsidR="00FE2313" w:rsidRPr="001F20C5">
        <w:rPr>
          <w:rFonts w:asciiTheme="minorHAnsi" w:hAnsiTheme="minorHAnsi"/>
          <w:color w:val="1F4D78"/>
          <w:sz w:val="26"/>
          <w:szCs w:val="26"/>
          <w:lang w:val="en-US"/>
        </w:rPr>
        <w:t>Garmin eTrex10 User Manual</w:t>
      </w:r>
    </w:p>
    <w:p w14:paraId="2B2B85E8" w14:textId="77777777" w:rsidR="006E3F7B" w:rsidRPr="001F20C5" w:rsidRDefault="006E3F7B" w:rsidP="006E3F7B">
      <w:pPr>
        <w:rPr>
          <w:rFonts w:asciiTheme="minorHAnsi" w:hAnsiTheme="minorHAnsi"/>
          <w:b/>
          <w:u w:val="single"/>
        </w:rPr>
      </w:pPr>
      <w:r w:rsidRPr="001F20C5">
        <w:rPr>
          <w:rFonts w:asciiTheme="minorHAnsi" w:hAnsiTheme="minorHAnsi"/>
          <w:b/>
          <w:u w:val="single"/>
        </w:rPr>
        <w:t>Purpose</w:t>
      </w:r>
    </w:p>
    <w:p w14:paraId="54785413" w14:textId="418CF2D3" w:rsidR="00004D65" w:rsidRPr="001F20C5" w:rsidRDefault="00004D65" w:rsidP="00004D65">
      <w:pPr>
        <w:pStyle w:val="Default"/>
        <w:rPr>
          <w:rFonts w:asciiTheme="minorHAnsi" w:hAnsiTheme="minorHAnsi"/>
          <w:color w:val="auto"/>
        </w:rPr>
      </w:pPr>
      <w:r w:rsidRPr="001F20C5">
        <w:rPr>
          <w:rFonts w:asciiTheme="minorHAnsi" w:hAnsiTheme="minorHAnsi"/>
          <w:color w:val="auto"/>
        </w:rPr>
        <w:t xml:space="preserve">The purpose of this SOP is to describe the standard procedures </w:t>
      </w:r>
      <w:r w:rsidR="00FE2313" w:rsidRPr="001F20C5">
        <w:rPr>
          <w:rFonts w:asciiTheme="minorHAnsi" w:hAnsiTheme="minorHAnsi"/>
          <w:color w:val="auto"/>
        </w:rPr>
        <w:t xml:space="preserve">for using the CHAIN GPS device </w:t>
      </w:r>
      <w:r w:rsidR="00332E81" w:rsidRPr="001F20C5">
        <w:rPr>
          <w:rFonts w:asciiTheme="minorHAnsi" w:hAnsiTheme="minorHAnsi"/>
          <w:color w:val="auto"/>
        </w:rPr>
        <w:t xml:space="preserve">during the home visit. </w:t>
      </w:r>
    </w:p>
    <w:p w14:paraId="493C12E7" w14:textId="77777777" w:rsidR="00FC3C61" w:rsidRPr="001F20C5" w:rsidRDefault="00FC3C61" w:rsidP="00E31A19">
      <w:pPr>
        <w:tabs>
          <w:tab w:val="left" w:pos="720"/>
        </w:tabs>
        <w:spacing w:line="360" w:lineRule="auto"/>
        <w:ind w:left="360"/>
        <w:contextualSpacing/>
        <w:rPr>
          <w:rFonts w:asciiTheme="minorHAnsi" w:hAnsiTheme="minorHAnsi"/>
        </w:rPr>
      </w:pPr>
    </w:p>
    <w:p w14:paraId="20ADFA57" w14:textId="77777777" w:rsidR="006E3F7B" w:rsidRPr="001F20C5" w:rsidRDefault="006E3F7B" w:rsidP="006E3F7B">
      <w:pPr>
        <w:rPr>
          <w:rFonts w:asciiTheme="minorHAnsi" w:hAnsiTheme="minorHAnsi"/>
          <w:b/>
          <w:u w:val="single"/>
        </w:rPr>
      </w:pPr>
      <w:r w:rsidRPr="001F20C5">
        <w:rPr>
          <w:rFonts w:asciiTheme="minorHAnsi" w:hAnsiTheme="minorHAnsi"/>
          <w:b/>
          <w:u w:val="single"/>
        </w:rPr>
        <w:t>Responsibility</w:t>
      </w:r>
    </w:p>
    <w:p w14:paraId="4D69ADF3" w14:textId="58C1FD30" w:rsidR="006E3F7B" w:rsidRPr="001F20C5" w:rsidRDefault="0012017B" w:rsidP="006E3F7B">
      <w:pPr>
        <w:pStyle w:val="Default"/>
        <w:contextualSpacing/>
        <w:rPr>
          <w:rFonts w:asciiTheme="minorHAnsi" w:hAnsiTheme="minorHAnsi"/>
          <w:color w:val="auto"/>
        </w:rPr>
      </w:pPr>
      <w:r w:rsidRPr="001F20C5">
        <w:rPr>
          <w:rFonts w:asciiTheme="minorHAnsi" w:hAnsiTheme="minorHAnsi"/>
          <w:color w:val="auto"/>
        </w:rPr>
        <w:t xml:space="preserve">This SOP applies to </w:t>
      </w:r>
      <w:r w:rsidR="00332E81" w:rsidRPr="001F20C5">
        <w:rPr>
          <w:rFonts w:asciiTheme="minorHAnsi" w:hAnsiTheme="minorHAnsi"/>
          <w:color w:val="auto"/>
        </w:rPr>
        <w:t>fieldworkers</w:t>
      </w:r>
      <w:r w:rsidR="00FE2313" w:rsidRPr="001F20C5">
        <w:rPr>
          <w:rFonts w:asciiTheme="minorHAnsi" w:hAnsiTheme="minorHAnsi"/>
          <w:color w:val="auto"/>
        </w:rPr>
        <w:t xml:space="preserve"> and home visitors</w:t>
      </w:r>
      <w:r w:rsidR="00083CA4" w:rsidRPr="001F20C5">
        <w:rPr>
          <w:rFonts w:asciiTheme="minorHAnsi" w:hAnsiTheme="minorHAnsi"/>
          <w:color w:val="auto"/>
        </w:rPr>
        <w:t xml:space="preserve">. </w:t>
      </w:r>
      <w:r w:rsidR="00173D2D" w:rsidRPr="001F20C5">
        <w:rPr>
          <w:rFonts w:asciiTheme="minorHAnsi" w:hAnsiTheme="minorHAnsi"/>
          <w:color w:val="auto"/>
        </w:rPr>
        <w:t xml:space="preserve">It is the responsibility of those </w:t>
      </w:r>
      <w:r w:rsidRPr="001F20C5">
        <w:rPr>
          <w:rFonts w:asciiTheme="minorHAnsi" w:hAnsiTheme="minorHAnsi"/>
          <w:color w:val="auto"/>
        </w:rPr>
        <w:t>user</w:t>
      </w:r>
      <w:r w:rsidR="00C02F1B" w:rsidRPr="001F20C5">
        <w:rPr>
          <w:rFonts w:asciiTheme="minorHAnsi" w:hAnsiTheme="minorHAnsi"/>
          <w:color w:val="auto"/>
        </w:rPr>
        <w:t>s</w:t>
      </w:r>
      <w:r w:rsidRPr="001F20C5">
        <w:rPr>
          <w:rFonts w:asciiTheme="minorHAnsi" w:hAnsiTheme="minorHAnsi"/>
          <w:color w:val="auto"/>
        </w:rPr>
        <w:t xml:space="preserve"> to follow the guidelines stipulated herein.</w:t>
      </w:r>
    </w:p>
    <w:p w14:paraId="6A433504" w14:textId="77777777" w:rsidR="006E3F7B" w:rsidRPr="001F20C5" w:rsidRDefault="006E3F7B" w:rsidP="006E3F7B">
      <w:pPr>
        <w:pStyle w:val="Default"/>
        <w:contextualSpacing/>
        <w:rPr>
          <w:rFonts w:asciiTheme="minorHAnsi" w:hAnsiTheme="minorHAnsi"/>
          <w:color w:val="auto"/>
        </w:rPr>
      </w:pPr>
    </w:p>
    <w:p w14:paraId="2F55D051" w14:textId="77777777" w:rsidR="006E3F7B" w:rsidRPr="001F20C5" w:rsidRDefault="006E3F7B" w:rsidP="006E3F7B">
      <w:pPr>
        <w:rPr>
          <w:rFonts w:asciiTheme="minorHAnsi" w:hAnsiTheme="minorHAnsi"/>
          <w:lang w:val="en-US"/>
        </w:rPr>
      </w:pPr>
      <w:r w:rsidRPr="001F20C5">
        <w:rPr>
          <w:rFonts w:asciiTheme="minorHAnsi" w:hAnsiTheme="minorHAnsi"/>
          <w:lang w:val="en-US"/>
        </w:rPr>
        <w:t>The Principal Investigator (through the study coordinator when applicable) retains the overall responsibility of implementation of these standard procedures.</w:t>
      </w:r>
    </w:p>
    <w:p w14:paraId="0A25828E" w14:textId="77777777" w:rsidR="006E3F7B" w:rsidRPr="001F20C5" w:rsidRDefault="006E3F7B" w:rsidP="006E3F7B">
      <w:pPr>
        <w:rPr>
          <w:rFonts w:asciiTheme="minorHAnsi" w:hAnsiTheme="minorHAnsi"/>
          <w:lang w:val="en-US"/>
        </w:rPr>
      </w:pPr>
    </w:p>
    <w:p w14:paraId="5C0E2DDE" w14:textId="440756E0" w:rsidR="006E3F7B" w:rsidRPr="001F20C5" w:rsidRDefault="006E3F7B" w:rsidP="006E3F7B">
      <w:pPr>
        <w:rPr>
          <w:rFonts w:asciiTheme="minorHAnsi" w:hAnsiTheme="minorHAnsi"/>
          <w:lang w:val="en-US"/>
        </w:rPr>
      </w:pPr>
      <w:r w:rsidRPr="001F20C5">
        <w:rPr>
          <w:rFonts w:asciiTheme="minorHAnsi" w:hAnsiTheme="minorHAnsi"/>
          <w:lang w:val="en-US"/>
        </w:rPr>
        <w:t>The study clinical coordinator is responsible for answering questions you may have about the content of this SOP and any other relevant study document</w:t>
      </w:r>
      <w:r w:rsidR="00FE2313" w:rsidRPr="001F20C5">
        <w:rPr>
          <w:rFonts w:asciiTheme="minorHAnsi" w:hAnsiTheme="minorHAnsi"/>
          <w:lang w:val="en-US"/>
        </w:rPr>
        <w:t xml:space="preserve">ation.  Please contact that </w:t>
      </w:r>
      <w:r w:rsidRPr="001F20C5">
        <w:rPr>
          <w:rFonts w:asciiTheme="minorHAnsi" w:hAnsiTheme="minorHAnsi"/>
          <w:lang w:val="en-US"/>
        </w:rPr>
        <w:t>study clinical coordinator through your site coordinator.</w:t>
      </w:r>
    </w:p>
    <w:p w14:paraId="270284E7" w14:textId="77777777" w:rsidR="006E3F7B" w:rsidRPr="001F20C5" w:rsidRDefault="006E3F7B" w:rsidP="006E3F7B">
      <w:pPr>
        <w:pStyle w:val="Default"/>
        <w:spacing w:line="360" w:lineRule="auto"/>
        <w:contextualSpacing/>
        <w:rPr>
          <w:rFonts w:asciiTheme="minorHAnsi" w:hAnsiTheme="minorHAnsi"/>
          <w:color w:val="auto"/>
        </w:rPr>
      </w:pPr>
    </w:p>
    <w:p w14:paraId="26B150EF" w14:textId="77777777" w:rsidR="006E3F7B" w:rsidRPr="001F20C5" w:rsidRDefault="006E3F7B" w:rsidP="006E3F7B">
      <w:pPr>
        <w:rPr>
          <w:rFonts w:asciiTheme="minorHAnsi" w:hAnsiTheme="minorHAnsi"/>
          <w:b/>
          <w:u w:val="single"/>
        </w:rPr>
      </w:pPr>
      <w:r w:rsidRPr="001F20C5">
        <w:rPr>
          <w:rFonts w:asciiTheme="minorHAnsi" w:hAnsiTheme="minorHAnsi"/>
          <w:b/>
          <w:u w:val="single"/>
        </w:rPr>
        <w:t>Abbreviations/Definitions</w:t>
      </w:r>
    </w:p>
    <w:p w14:paraId="31008F5B" w14:textId="0F719892" w:rsidR="00004D65" w:rsidRPr="001F20C5" w:rsidRDefault="00332E81" w:rsidP="00A35F45">
      <w:pPr>
        <w:pStyle w:val="Default"/>
        <w:ind w:left="720"/>
        <w:rPr>
          <w:rFonts w:asciiTheme="minorHAnsi" w:hAnsiTheme="minorHAnsi"/>
          <w:color w:val="auto"/>
        </w:rPr>
      </w:pPr>
      <w:r w:rsidRPr="001F20C5">
        <w:rPr>
          <w:rFonts w:asciiTheme="minorHAnsi" w:hAnsiTheme="minorHAnsi"/>
          <w:color w:val="auto"/>
        </w:rPr>
        <w:t>CRF</w:t>
      </w:r>
      <w:r w:rsidRPr="001F20C5">
        <w:rPr>
          <w:rFonts w:asciiTheme="minorHAnsi" w:hAnsiTheme="minorHAnsi"/>
          <w:color w:val="auto"/>
        </w:rPr>
        <w:tab/>
        <w:t>Case report form</w:t>
      </w:r>
    </w:p>
    <w:p w14:paraId="623D3131" w14:textId="77777777" w:rsidR="00705E82" w:rsidRPr="001F20C5" w:rsidRDefault="00705E82" w:rsidP="00004D65">
      <w:pPr>
        <w:pStyle w:val="Default"/>
        <w:rPr>
          <w:rFonts w:asciiTheme="minorHAnsi" w:hAnsiTheme="minorHAnsi"/>
          <w:color w:val="auto"/>
        </w:rPr>
      </w:pPr>
    </w:p>
    <w:p w14:paraId="5AC9F063" w14:textId="0C2D90EA" w:rsidR="00004D65" w:rsidRPr="001F20C5" w:rsidRDefault="00004D65" w:rsidP="00004D65">
      <w:pPr>
        <w:rPr>
          <w:rFonts w:asciiTheme="minorHAnsi" w:hAnsiTheme="minorHAnsi"/>
          <w:u w:val="single"/>
        </w:rPr>
      </w:pPr>
      <w:r w:rsidRPr="001F20C5">
        <w:rPr>
          <w:rFonts w:asciiTheme="minorHAnsi" w:hAnsiTheme="minorHAnsi"/>
          <w:b/>
          <w:u w:val="single"/>
        </w:rPr>
        <w:t>Materials</w:t>
      </w:r>
    </w:p>
    <w:p w14:paraId="5B1594C5" w14:textId="0F1149F8" w:rsidR="00A35F45" w:rsidRPr="001F20C5" w:rsidRDefault="00FE2313" w:rsidP="00A35F45">
      <w:pPr>
        <w:pStyle w:val="Default"/>
        <w:ind w:left="630"/>
        <w:rPr>
          <w:rFonts w:asciiTheme="minorHAnsi" w:hAnsiTheme="minorHAnsi"/>
          <w:color w:val="auto"/>
        </w:rPr>
      </w:pPr>
      <w:r w:rsidRPr="001F20C5">
        <w:rPr>
          <w:rFonts w:asciiTheme="minorHAnsi" w:hAnsiTheme="minorHAnsi"/>
          <w:color w:val="auto"/>
        </w:rPr>
        <w:t xml:space="preserve">GPS Device – Garmin </w:t>
      </w:r>
      <w:proofErr w:type="spellStart"/>
      <w:r w:rsidRPr="001F20C5">
        <w:rPr>
          <w:rFonts w:asciiTheme="minorHAnsi" w:hAnsiTheme="minorHAnsi"/>
          <w:color w:val="auto"/>
        </w:rPr>
        <w:t>eTrex</w:t>
      </w:r>
      <w:proofErr w:type="spellEnd"/>
      <w:r w:rsidRPr="001F20C5">
        <w:rPr>
          <w:rFonts w:asciiTheme="minorHAnsi" w:hAnsiTheme="minorHAnsi"/>
          <w:color w:val="auto"/>
        </w:rPr>
        <w:t xml:space="preserve"> 10 </w:t>
      </w:r>
    </w:p>
    <w:p w14:paraId="254F6B57" w14:textId="0B5FEC56" w:rsidR="00FE2313" w:rsidRPr="001F20C5" w:rsidRDefault="00FE2313" w:rsidP="00A35F45">
      <w:pPr>
        <w:pStyle w:val="Default"/>
        <w:ind w:left="630"/>
        <w:rPr>
          <w:rFonts w:asciiTheme="minorHAnsi" w:hAnsiTheme="minorHAnsi"/>
          <w:color w:val="auto"/>
        </w:rPr>
      </w:pPr>
      <w:r w:rsidRPr="001F20C5">
        <w:rPr>
          <w:rFonts w:asciiTheme="minorHAnsi" w:hAnsiTheme="minorHAnsi"/>
          <w:color w:val="auto"/>
        </w:rPr>
        <w:t xml:space="preserve">Computer with </w:t>
      </w:r>
      <w:proofErr w:type="spellStart"/>
      <w:r w:rsidRPr="001F20C5">
        <w:rPr>
          <w:rFonts w:asciiTheme="minorHAnsi" w:hAnsiTheme="minorHAnsi"/>
          <w:color w:val="auto"/>
        </w:rPr>
        <w:t>MapSource</w:t>
      </w:r>
      <w:proofErr w:type="spellEnd"/>
      <w:r w:rsidRPr="001F20C5">
        <w:rPr>
          <w:rFonts w:asciiTheme="minorHAnsi" w:hAnsiTheme="minorHAnsi"/>
          <w:color w:val="auto"/>
        </w:rPr>
        <w:t xml:space="preserve"> Software Installed</w:t>
      </w:r>
    </w:p>
    <w:p w14:paraId="79FA5B1B" w14:textId="14A1BF82" w:rsidR="00FE2313" w:rsidRPr="001F20C5" w:rsidRDefault="00FE2313" w:rsidP="00A35F45">
      <w:pPr>
        <w:pStyle w:val="Default"/>
        <w:ind w:left="630"/>
        <w:rPr>
          <w:rFonts w:asciiTheme="minorHAnsi" w:hAnsiTheme="minorHAnsi"/>
          <w:color w:val="auto"/>
        </w:rPr>
      </w:pPr>
      <w:r w:rsidRPr="001F20C5">
        <w:rPr>
          <w:rFonts w:asciiTheme="minorHAnsi" w:hAnsiTheme="minorHAnsi"/>
          <w:color w:val="auto"/>
        </w:rPr>
        <w:t xml:space="preserve">USB cable for Garmin </w:t>
      </w:r>
      <w:proofErr w:type="spellStart"/>
      <w:r w:rsidRPr="001F20C5">
        <w:rPr>
          <w:rFonts w:asciiTheme="minorHAnsi" w:hAnsiTheme="minorHAnsi"/>
          <w:color w:val="auto"/>
        </w:rPr>
        <w:t>eTrex</w:t>
      </w:r>
      <w:proofErr w:type="spellEnd"/>
      <w:r w:rsidRPr="001F20C5">
        <w:rPr>
          <w:rFonts w:asciiTheme="minorHAnsi" w:hAnsiTheme="minorHAnsi"/>
          <w:color w:val="auto"/>
        </w:rPr>
        <w:t xml:space="preserve"> 10</w:t>
      </w:r>
    </w:p>
    <w:p w14:paraId="2DCEB5E3" w14:textId="782B8831" w:rsidR="00332E81" w:rsidRPr="001F20C5" w:rsidRDefault="00332E81" w:rsidP="00A35F45">
      <w:pPr>
        <w:pStyle w:val="Default"/>
        <w:ind w:left="630"/>
        <w:rPr>
          <w:rFonts w:asciiTheme="minorHAnsi" w:hAnsiTheme="minorHAnsi"/>
          <w:color w:val="auto"/>
        </w:rPr>
      </w:pPr>
      <w:r w:rsidRPr="001F20C5">
        <w:rPr>
          <w:rFonts w:asciiTheme="minorHAnsi" w:hAnsiTheme="minorHAnsi"/>
          <w:color w:val="auto"/>
        </w:rPr>
        <w:t>Household asse</w:t>
      </w:r>
      <w:r w:rsidR="003617CB" w:rsidRPr="001F20C5">
        <w:rPr>
          <w:rFonts w:asciiTheme="minorHAnsi" w:hAnsiTheme="minorHAnsi"/>
          <w:color w:val="auto"/>
        </w:rPr>
        <w:t>ss</w:t>
      </w:r>
      <w:r w:rsidRPr="001F20C5">
        <w:rPr>
          <w:rFonts w:asciiTheme="minorHAnsi" w:hAnsiTheme="minorHAnsi"/>
          <w:color w:val="auto"/>
        </w:rPr>
        <w:t>ment CRF</w:t>
      </w:r>
    </w:p>
    <w:p w14:paraId="3FED8279" w14:textId="77777777" w:rsidR="00674A3D" w:rsidRPr="00D0361C" w:rsidRDefault="00674A3D" w:rsidP="00004D65">
      <w:pPr>
        <w:contextualSpacing/>
        <w:jc w:val="both"/>
        <w:rPr>
          <w:rFonts w:ascii="Calibri Light" w:hAnsi="Calibri Light"/>
          <w:b/>
          <w:bCs/>
        </w:rPr>
      </w:pPr>
    </w:p>
    <w:p w14:paraId="15B32B9C" w14:textId="77777777" w:rsidR="006E3F7B" w:rsidRPr="008E1EB7" w:rsidRDefault="006E3F7B" w:rsidP="006E3F7B">
      <w:pPr>
        <w:rPr>
          <w:rFonts w:ascii="Calibri Light" w:hAnsi="Calibri Light"/>
          <w:b/>
          <w:u w:val="single"/>
        </w:rPr>
      </w:pPr>
      <w:r w:rsidRPr="008E1EB7">
        <w:rPr>
          <w:rFonts w:ascii="Calibri Light" w:hAnsi="Calibri Light"/>
          <w:b/>
          <w:u w:val="single"/>
        </w:rPr>
        <w:t>Methods</w:t>
      </w:r>
    </w:p>
    <w:p w14:paraId="7846F6F4" w14:textId="7BA3E2AC" w:rsidR="00332E81" w:rsidRPr="004D48AB" w:rsidRDefault="00332E81" w:rsidP="004D48AB">
      <w:pPr>
        <w:pStyle w:val="CM15"/>
        <w:numPr>
          <w:ilvl w:val="0"/>
          <w:numId w:val="13"/>
        </w:numPr>
        <w:rPr>
          <w:b/>
          <w:szCs w:val="32"/>
        </w:rPr>
      </w:pPr>
      <w:r w:rsidRPr="004D48AB">
        <w:rPr>
          <w:b/>
          <w:szCs w:val="32"/>
        </w:rPr>
        <w:t>Setup</w:t>
      </w:r>
      <w:r w:rsidR="004D48AB">
        <w:rPr>
          <w:b/>
          <w:szCs w:val="32"/>
        </w:rPr>
        <w:t xml:space="preserve">: </w:t>
      </w:r>
      <w:r w:rsidRPr="004D48AB">
        <w:rPr>
          <w:rFonts w:asciiTheme="minorHAnsi" w:hAnsiTheme="minorHAnsi"/>
        </w:rPr>
        <w:t>Before you start the journey, record in your notebook:</w:t>
      </w:r>
    </w:p>
    <w:p w14:paraId="557CEF37"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Date and Time</w:t>
      </w:r>
    </w:p>
    <w:p w14:paraId="34F2057F"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Number of the GPS machine</w:t>
      </w:r>
    </w:p>
    <w:p w14:paraId="43C99DEC" w14:textId="787D33D3" w:rsidR="00332E81" w:rsidRDefault="00332E81" w:rsidP="004D48AB">
      <w:pPr>
        <w:numPr>
          <w:ilvl w:val="1"/>
          <w:numId w:val="14"/>
        </w:numPr>
        <w:suppressAutoHyphens/>
        <w:rPr>
          <w:rFonts w:asciiTheme="minorHAnsi" w:hAnsiTheme="minorHAnsi"/>
        </w:rPr>
      </w:pPr>
      <w:r w:rsidRPr="003208CF">
        <w:rPr>
          <w:rFonts w:asciiTheme="minorHAnsi" w:hAnsiTheme="minorHAnsi"/>
        </w:rPr>
        <w:t>Patient study Number (or destination village if not tracing a subject)</w:t>
      </w:r>
    </w:p>
    <w:p w14:paraId="763A2CD2" w14:textId="30D66834" w:rsidR="00273569" w:rsidRDefault="00273569" w:rsidP="00273569">
      <w:pPr>
        <w:suppressAutoHyphens/>
        <w:rPr>
          <w:rFonts w:asciiTheme="minorHAnsi" w:hAnsiTheme="minorHAnsi"/>
        </w:rPr>
      </w:pPr>
    </w:p>
    <w:p w14:paraId="4CA93147" w14:textId="610EBA40" w:rsidR="00273569" w:rsidRDefault="00273569" w:rsidP="00273569">
      <w:pPr>
        <w:suppressAutoHyphens/>
        <w:rPr>
          <w:rFonts w:asciiTheme="minorHAnsi" w:hAnsiTheme="minorHAnsi"/>
        </w:rPr>
      </w:pPr>
      <w:r>
        <w:rPr>
          <w:rFonts w:asciiTheme="minorHAnsi" w:hAnsiTheme="minorHAnsi"/>
        </w:rPr>
        <w:t xml:space="preserve">The </w:t>
      </w:r>
      <w:proofErr w:type="spellStart"/>
      <w:r>
        <w:rPr>
          <w:rFonts w:asciiTheme="minorHAnsi" w:hAnsiTheme="minorHAnsi"/>
        </w:rPr>
        <w:t>eTrex</w:t>
      </w:r>
      <w:proofErr w:type="spellEnd"/>
      <w:r>
        <w:rPr>
          <w:rFonts w:asciiTheme="minorHAnsi" w:hAnsiTheme="minorHAnsi"/>
        </w:rPr>
        <w:t xml:space="preserve"> 10 uses two AA batteries, inserted at the back of the device. The cover is removed by turning the D ring on the back and sliding it off. </w:t>
      </w:r>
    </w:p>
    <w:p w14:paraId="17EF7E26" w14:textId="77777777" w:rsidR="00273569" w:rsidRDefault="00273569" w:rsidP="00273569">
      <w:pPr>
        <w:suppressAutoHyphens/>
        <w:rPr>
          <w:rFonts w:asciiTheme="minorHAnsi" w:hAnsiTheme="minorHAnsi"/>
        </w:rPr>
      </w:pPr>
    </w:p>
    <w:p w14:paraId="2C686CBB" w14:textId="757CB7EF" w:rsidR="00273569" w:rsidRDefault="00273569" w:rsidP="00273569">
      <w:pPr>
        <w:suppressAutoHyphens/>
        <w:rPr>
          <w:rFonts w:asciiTheme="minorHAnsi" w:hAnsiTheme="minorHAnsi"/>
        </w:rPr>
      </w:pPr>
      <w:r>
        <w:rPr>
          <w:rFonts w:asciiTheme="minorHAnsi" w:hAnsiTheme="minorHAnsi"/>
        </w:rPr>
        <w:t>There is a black switch on the side of the device to switch it on.  On the other side is a menu button and keys to scroll up and down.  At the top right corner on the side of the device is a back button that takes you to the previous menu.</w:t>
      </w:r>
    </w:p>
    <w:p w14:paraId="72DF3F48" w14:textId="383285E1" w:rsidR="00273569" w:rsidRDefault="00273569" w:rsidP="00273569">
      <w:pPr>
        <w:suppressAutoHyphens/>
        <w:rPr>
          <w:rFonts w:asciiTheme="minorHAnsi" w:hAnsiTheme="minorHAnsi"/>
        </w:rPr>
      </w:pPr>
    </w:p>
    <w:p w14:paraId="0546E641" w14:textId="47AAA4B3" w:rsidR="00273569" w:rsidRPr="003208CF" w:rsidRDefault="00273569" w:rsidP="00273569">
      <w:pPr>
        <w:suppressAutoHyphens/>
        <w:rPr>
          <w:rFonts w:asciiTheme="minorHAnsi" w:hAnsiTheme="minorHAnsi"/>
        </w:rPr>
      </w:pPr>
      <w:r>
        <w:rPr>
          <w:rFonts w:asciiTheme="minorHAnsi" w:hAnsiTheme="minorHAnsi"/>
        </w:rPr>
        <w:t xml:space="preserve">The black toggle at the top right of the screen can be used to navigate through the menu, highlighting the different options and then selecting by pressing down on the toggle. </w:t>
      </w:r>
    </w:p>
    <w:p w14:paraId="28BC36D6" w14:textId="77777777" w:rsidR="00332E81" w:rsidRPr="003208CF" w:rsidRDefault="00332E81" w:rsidP="00332E81">
      <w:pPr>
        <w:ind w:left="360"/>
        <w:rPr>
          <w:rFonts w:asciiTheme="minorHAnsi" w:hAnsiTheme="minorHAnsi"/>
        </w:rPr>
      </w:pPr>
    </w:p>
    <w:p w14:paraId="73AD150F" w14:textId="77777777" w:rsidR="003617CB" w:rsidRDefault="003617CB">
      <w:pPr>
        <w:rPr>
          <w:rFonts w:ascii="ICFAI O+ Times" w:hAnsi="ICFAI O+ Times"/>
          <w:szCs w:val="32"/>
          <w:lang w:val="en-US"/>
        </w:rPr>
      </w:pPr>
      <w:r>
        <w:rPr>
          <w:szCs w:val="32"/>
        </w:rPr>
        <w:br w:type="page"/>
      </w:r>
    </w:p>
    <w:p w14:paraId="01D0011F" w14:textId="5271D2B4" w:rsidR="004D48AB" w:rsidRPr="004D48AB" w:rsidRDefault="00332E81" w:rsidP="004D48AB">
      <w:pPr>
        <w:pStyle w:val="CM15"/>
        <w:numPr>
          <w:ilvl w:val="0"/>
          <w:numId w:val="13"/>
        </w:numPr>
        <w:rPr>
          <w:szCs w:val="32"/>
        </w:rPr>
      </w:pPr>
      <w:r w:rsidRPr="004D48AB">
        <w:rPr>
          <w:szCs w:val="32"/>
        </w:rPr>
        <w:lastRenderedPageBreak/>
        <w:t>The GPS settings should be as follows:</w:t>
      </w:r>
    </w:p>
    <w:p w14:paraId="2957A022" w14:textId="77777777" w:rsidR="004D48AB" w:rsidRPr="004D48AB" w:rsidRDefault="00332E81" w:rsidP="004D48AB">
      <w:pPr>
        <w:pStyle w:val="CM15"/>
        <w:numPr>
          <w:ilvl w:val="1"/>
          <w:numId w:val="13"/>
        </w:numPr>
        <w:rPr>
          <w:b/>
          <w:szCs w:val="32"/>
        </w:rPr>
      </w:pPr>
      <w:r w:rsidRPr="004D48AB">
        <w:rPr>
          <w:rFonts w:asciiTheme="minorHAnsi" w:hAnsiTheme="minorHAnsi"/>
          <w:b/>
        </w:rPr>
        <w:t>SYSTEM</w:t>
      </w:r>
      <w:r w:rsidRPr="004D48AB">
        <w:rPr>
          <w:rFonts w:asciiTheme="minorHAnsi" w:hAnsiTheme="minorHAnsi"/>
        </w:rPr>
        <w:t xml:space="preserve"> settings: Select Menu&gt;Setup&gt;System</w:t>
      </w:r>
    </w:p>
    <w:p w14:paraId="4A823285" w14:textId="21A6FD70" w:rsidR="00332E81" w:rsidRPr="004D48AB" w:rsidRDefault="00332E81" w:rsidP="004D48AB">
      <w:pPr>
        <w:pStyle w:val="CM15"/>
        <w:numPr>
          <w:ilvl w:val="1"/>
          <w:numId w:val="13"/>
        </w:numPr>
        <w:rPr>
          <w:b/>
          <w:szCs w:val="32"/>
        </w:rPr>
      </w:pPr>
      <w:r w:rsidRPr="004D48AB">
        <w:rPr>
          <w:rFonts w:asciiTheme="minorHAnsi" w:hAnsiTheme="minorHAnsi"/>
        </w:rPr>
        <w:t>GPS-Set the GPS to Normal, A=WAAS/EGNOS or Demo Mode</w:t>
      </w:r>
    </w:p>
    <w:p w14:paraId="7FD9067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LANGUAGE-English</w:t>
      </w:r>
    </w:p>
    <w:p w14:paraId="43D9B728"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 xml:space="preserve">BATTERY TYPE-AA battery </w:t>
      </w:r>
    </w:p>
    <w:p w14:paraId="12544EBA" w14:textId="77777777" w:rsidR="00332E81" w:rsidRPr="003208CF" w:rsidRDefault="00332E81" w:rsidP="00332E81">
      <w:pPr>
        <w:ind w:left="360"/>
        <w:rPr>
          <w:rFonts w:asciiTheme="minorHAnsi" w:hAnsiTheme="minorHAnsi"/>
        </w:rPr>
      </w:pPr>
      <w:r w:rsidRPr="003208CF">
        <w:rPr>
          <w:rFonts w:asciiTheme="minorHAnsi" w:hAnsiTheme="minorHAnsi"/>
        </w:rPr>
        <w:tab/>
      </w:r>
    </w:p>
    <w:p w14:paraId="71C6A7E2" w14:textId="2731D70A" w:rsidR="00332E81" w:rsidRPr="004D48AB" w:rsidRDefault="00332E81" w:rsidP="004D48AB">
      <w:pPr>
        <w:pStyle w:val="CM15"/>
        <w:numPr>
          <w:ilvl w:val="0"/>
          <w:numId w:val="13"/>
        </w:numPr>
        <w:rPr>
          <w:szCs w:val="32"/>
        </w:rPr>
      </w:pPr>
      <w:r w:rsidRPr="004D48AB">
        <w:rPr>
          <w:szCs w:val="32"/>
        </w:rPr>
        <w:t>Then set the GPS to record a track of your journey</w:t>
      </w:r>
      <w:r w:rsidR="004D48AB">
        <w:rPr>
          <w:szCs w:val="32"/>
        </w:rPr>
        <w:t xml:space="preserve">: </w:t>
      </w:r>
      <w:r w:rsidRPr="004D48AB">
        <w:rPr>
          <w:rFonts w:asciiTheme="minorHAnsi" w:hAnsiTheme="minorHAnsi"/>
        </w:rPr>
        <w:t>Menu &gt;Setup &gt;Tracks</w:t>
      </w:r>
    </w:p>
    <w:p w14:paraId="6D236F60"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Recording = </w:t>
      </w:r>
      <w:r w:rsidRPr="003208CF">
        <w:rPr>
          <w:rFonts w:asciiTheme="minorHAnsi" w:hAnsiTheme="minorHAnsi"/>
        </w:rPr>
        <w:tab/>
      </w:r>
      <w:r w:rsidRPr="003208CF">
        <w:rPr>
          <w:rFonts w:asciiTheme="minorHAnsi" w:hAnsiTheme="minorHAnsi"/>
        </w:rPr>
        <w:tab/>
        <w:t>On</w:t>
      </w:r>
    </w:p>
    <w:p w14:paraId="0374B3D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 interval = </w:t>
      </w:r>
      <w:r w:rsidRPr="003208CF">
        <w:rPr>
          <w:rFonts w:asciiTheme="minorHAnsi" w:hAnsiTheme="minorHAnsi"/>
        </w:rPr>
        <w:tab/>
        <w:t>Auto</w:t>
      </w:r>
    </w:p>
    <w:p w14:paraId="2F23B2E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Resolution = </w:t>
      </w:r>
      <w:r w:rsidRPr="003208CF">
        <w:rPr>
          <w:rFonts w:asciiTheme="minorHAnsi" w:hAnsiTheme="minorHAnsi"/>
        </w:rPr>
        <w:tab/>
      </w:r>
      <w:r w:rsidRPr="003208CF">
        <w:rPr>
          <w:rFonts w:asciiTheme="minorHAnsi" w:hAnsiTheme="minorHAnsi"/>
        </w:rPr>
        <w:tab/>
        <w:t>High</w:t>
      </w:r>
    </w:p>
    <w:p w14:paraId="0792BDBB"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Wrap when full = </w:t>
      </w:r>
      <w:r w:rsidRPr="003208CF">
        <w:rPr>
          <w:rFonts w:asciiTheme="minorHAnsi" w:hAnsiTheme="minorHAnsi"/>
        </w:rPr>
        <w:tab/>
        <w:t>Yes (will not reach full if downloaded after each trip)</w:t>
      </w:r>
    </w:p>
    <w:p w14:paraId="23856DCD" w14:textId="77777777" w:rsidR="00332E81" w:rsidRPr="003208CF" w:rsidRDefault="00332E81" w:rsidP="00332E81">
      <w:pPr>
        <w:rPr>
          <w:rFonts w:asciiTheme="minorHAnsi" w:hAnsiTheme="minorHAnsi"/>
          <w:b/>
          <w:bCs/>
        </w:rPr>
      </w:pPr>
    </w:p>
    <w:p w14:paraId="50D21428" w14:textId="6361B613" w:rsidR="00332E81" w:rsidRPr="004D48AB" w:rsidRDefault="00332E81" w:rsidP="004D48AB">
      <w:pPr>
        <w:pStyle w:val="CM15"/>
        <w:numPr>
          <w:ilvl w:val="0"/>
          <w:numId w:val="13"/>
        </w:numPr>
        <w:rPr>
          <w:szCs w:val="32"/>
        </w:rPr>
      </w:pPr>
      <w:r w:rsidRPr="004D48AB">
        <w:rPr>
          <w:szCs w:val="32"/>
        </w:rPr>
        <w:t>Instruction</w:t>
      </w:r>
      <w:r w:rsidR="004D48AB">
        <w:rPr>
          <w:szCs w:val="32"/>
        </w:rPr>
        <w:t xml:space="preserve"> for </w:t>
      </w:r>
      <w:r w:rsidR="003617CB">
        <w:rPr>
          <w:szCs w:val="32"/>
        </w:rPr>
        <w:t>participant</w:t>
      </w:r>
      <w:r w:rsidR="004D48AB">
        <w:rPr>
          <w:szCs w:val="32"/>
        </w:rPr>
        <w:t xml:space="preserve"> GPS data handling p</w:t>
      </w:r>
      <w:r w:rsidRPr="004D48AB">
        <w:rPr>
          <w:szCs w:val="32"/>
        </w:rPr>
        <w:t xml:space="preserve">rocedures </w:t>
      </w:r>
    </w:p>
    <w:p w14:paraId="265C35B3" w14:textId="77777777" w:rsidR="00332E81" w:rsidRPr="003208CF" w:rsidRDefault="00332E81" w:rsidP="00332E81">
      <w:pPr>
        <w:rPr>
          <w:rFonts w:asciiTheme="minorHAnsi" w:hAnsiTheme="minorHAnsi"/>
          <w:b/>
          <w:bCs/>
        </w:rPr>
      </w:pPr>
    </w:p>
    <w:p w14:paraId="3A84CE79"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Tracks and waypoints should be uploaded into the computer as soon as possible after they have been recorded on the GPS, ideally the same day.</w:t>
      </w:r>
    </w:p>
    <w:p w14:paraId="13F1C583" w14:textId="77777777" w:rsidR="00332E81" w:rsidRPr="003208CF" w:rsidRDefault="00332E81" w:rsidP="00332E81">
      <w:pPr>
        <w:rPr>
          <w:rFonts w:asciiTheme="minorHAnsi" w:hAnsiTheme="minorHAnsi"/>
        </w:rPr>
      </w:pPr>
    </w:p>
    <w:p w14:paraId="3D32E5FE"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Connect the GPS; open </w:t>
      </w:r>
      <w:proofErr w:type="spellStart"/>
      <w:r w:rsidRPr="003208CF">
        <w:rPr>
          <w:rFonts w:asciiTheme="minorHAnsi" w:hAnsiTheme="minorHAnsi"/>
        </w:rPr>
        <w:t>MapSource</w:t>
      </w:r>
      <w:proofErr w:type="spellEnd"/>
      <w:r w:rsidRPr="003208CF">
        <w:rPr>
          <w:rFonts w:asciiTheme="minorHAnsi" w:hAnsiTheme="minorHAnsi"/>
        </w:rPr>
        <w:t xml:space="preserve"> to show and transfer tracks and waypoints into </w:t>
      </w:r>
      <w:proofErr w:type="spellStart"/>
      <w:r w:rsidRPr="003208CF">
        <w:rPr>
          <w:rFonts w:asciiTheme="minorHAnsi" w:hAnsiTheme="minorHAnsi"/>
        </w:rPr>
        <w:t>MapSource</w:t>
      </w:r>
      <w:proofErr w:type="spellEnd"/>
      <w:r w:rsidRPr="003208CF">
        <w:rPr>
          <w:rFonts w:asciiTheme="minorHAnsi" w:hAnsiTheme="minorHAnsi"/>
        </w:rPr>
        <w:t>. Switch off the GPS.</w:t>
      </w:r>
    </w:p>
    <w:p w14:paraId="64AE0BFA" w14:textId="77777777" w:rsidR="00332E81" w:rsidRPr="003208CF" w:rsidRDefault="00332E81" w:rsidP="00332E81">
      <w:pPr>
        <w:rPr>
          <w:rFonts w:asciiTheme="minorHAnsi" w:hAnsiTheme="minorHAnsi"/>
        </w:rPr>
      </w:pPr>
    </w:p>
    <w:p w14:paraId="040E5356" w14:textId="1EAEBCEC"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First save the file into the folder: </w:t>
      </w:r>
      <w:r w:rsidRPr="003208CF">
        <w:rPr>
          <w:rFonts w:asciiTheme="minorHAnsi" w:hAnsiTheme="minorHAnsi"/>
        </w:rPr>
        <w:br/>
      </w:r>
      <w:r w:rsidRPr="003208CF">
        <w:rPr>
          <w:rFonts w:asciiTheme="minorHAnsi" w:hAnsiTheme="minorHAnsi"/>
        </w:rPr>
        <w:br/>
        <w:t>C:\</w:t>
      </w:r>
      <w:r w:rsidRPr="003208CF">
        <w:rPr>
          <w:rFonts w:asciiTheme="minorHAnsi" w:hAnsiTheme="minorHAnsi"/>
          <w:bCs/>
        </w:rPr>
        <w:t xml:space="preserve"> </w:t>
      </w:r>
      <w:r w:rsidR="00B23E21">
        <w:rPr>
          <w:rFonts w:asciiTheme="minorHAnsi" w:hAnsiTheme="minorHAnsi"/>
          <w:bCs/>
        </w:rPr>
        <w:t>CHAIN_GPS_DOCUMENTS</w:t>
      </w:r>
      <w:r w:rsidRPr="003208CF">
        <w:rPr>
          <w:rFonts w:asciiTheme="minorHAnsi" w:hAnsiTheme="minorHAnsi"/>
          <w:bCs/>
        </w:rPr>
        <w:t>\</w:t>
      </w:r>
      <w:proofErr w:type="spellStart"/>
      <w:r w:rsidR="003617CB">
        <w:rPr>
          <w:rFonts w:asciiTheme="minorHAnsi" w:hAnsiTheme="minorHAnsi"/>
          <w:bCs/>
        </w:rPr>
        <w:t>CHAIN</w:t>
      </w:r>
      <w:r w:rsidRPr="003208CF">
        <w:rPr>
          <w:rFonts w:asciiTheme="minorHAnsi" w:hAnsiTheme="minorHAnsi"/>
          <w:bCs/>
        </w:rPr>
        <w:t>_Mapping</w:t>
      </w:r>
      <w:proofErr w:type="spellEnd"/>
      <w:r w:rsidRPr="003208CF">
        <w:rPr>
          <w:rFonts w:asciiTheme="minorHAnsi" w:hAnsiTheme="minorHAnsi"/>
          <w:bCs/>
        </w:rPr>
        <w:t xml:space="preserve">\ </w:t>
      </w:r>
      <w:r w:rsidR="00070F0E">
        <w:rPr>
          <w:rFonts w:asciiTheme="minorHAnsi" w:hAnsiTheme="minorHAnsi"/>
          <w:bCs/>
        </w:rPr>
        <w:t>CH40003</w:t>
      </w:r>
      <w:r w:rsidRPr="003208CF">
        <w:rPr>
          <w:rFonts w:asciiTheme="minorHAnsi" w:hAnsiTheme="minorHAnsi"/>
          <w:bCs/>
        </w:rPr>
        <w:t>043_a</w:t>
      </w:r>
      <w:r w:rsidRPr="003208CF">
        <w:rPr>
          <w:rFonts w:asciiTheme="minorHAnsi" w:hAnsiTheme="minorHAnsi"/>
          <w:bCs/>
        </w:rPr>
        <w:br/>
      </w:r>
      <w:r w:rsidRPr="003208CF">
        <w:rPr>
          <w:rFonts w:asciiTheme="minorHAnsi" w:hAnsiTheme="minorHAnsi"/>
          <w:b/>
          <w:bCs/>
        </w:rPr>
        <w:br/>
      </w:r>
      <w:r w:rsidRPr="003208CF">
        <w:rPr>
          <w:rFonts w:asciiTheme="minorHAnsi" w:hAnsiTheme="minorHAnsi"/>
        </w:rPr>
        <w:t xml:space="preserve">using the study number as the file name and the letters </w:t>
      </w:r>
      <w:proofErr w:type="spellStart"/>
      <w:proofErr w:type="gramStart"/>
      <w:r w:rsidRPr="003208CF">
        <w:rPr>
          <w:rFonts w:asciiTheme="minorHAnsi" w:hAnsiTheme="minorHAnsi"/>
        </w:rPr>
        <w:t>a,b</w:t>
      </w:r>
      <w:proofErr w:type="gramEnd"/>
      <w:r w:rsidRPr="003208CF">
        <w:rPr>
          <w:rFonts w:asciiTheme="minorHAnsi" w:hAnsiTheme="minorHAnsi"/>
        </w:rPr>
        <w:t>,c</w:t>
      </w:r>
      <w:proofErr w:type="spellEnd"/>
      <w:r w:rsidRPr="003208CF">
        <w:rPr>
          <w:rFonts w:asciiTheme="minorHAnsi" w:hAnsiTheme="minorHAnsi"/>
        </w:rPr>
        <w:t xml:space="preserve"> </w:t>
      </w:r>
      <w:proofErr w:type="spellStart"/>
      <w:r w:rsidRPr="003208CF">
        <w:rPr>
          <w:rFonts w:asciiTheme="minorHAnsi" w:hAnsiTheme="minorHAnsi"/>
        </w:rPr>
        <w:t>etc</w:t>
      </w:r>
      <w:proofErr w:type="spellEnd"/>
      <w:r w:rsidRPr="003208CF">
        <w:rPr>
          <w:rFonts w:asciiTheme="minorHAnsi" w:hAnsiTheme="minorHAnsi"/>
        </w:rPr>
        <w:t xml:space="preserve"> to specify whether it is the first, second or third visit (a=first visit, b=second visit, c=third visit d=fourth visit </w:t>
      </w:r>
      <w:proofErr w:type="spellStart"/>
      <w:r w:rsidRPr="003208CF">
        <w:rPr>
          <w:rFonts w:asciiTheme="minorHAnsi" w:hAnsiTheme="minorHAnsi"/>
        </w:rPr>
        <w:t>etc</w:t>
      </w:r>
      <w:proofErr w:type="spellEnd"/>
      <w:r w:rsidRPr="003208CF">
        <w:rPr>
          <w:rFonts w:asciiTheme="minorHAnsi" w:hAnsiTheme="minorHAnsi"/>
        </w:rPr>
        <w:t xml:space="preserve">) , e.g. </w:t>
      </w:r>
      <w:r w:rsidR="00070F0E">
        <w:rPr>
          <w:rFonts w:asciiTheme="minorHAnsi" w:hAnsiTheme="minorHAnsi"/>
          <w:b/>
          <w:bCs/>
        </w:rPr>
        <w:t>CH40003</w:t>
      </w:r>
      <w:r w:rsidRPr="003208CF">
        <w:rPr>
          <w:rFonts w:asciiTheme="minorHAnsi" w:hAnsiTheme="minorHAnsi"/>
          <w:b/>
          <w:bCs/>
        </w:rPr>
        <w:t>043_a</w:t>
      </w:r>
    </w:p>
    <w:p w14:paraId="349FB1BB" w14:textId="77777777" w:rsidR="00332E81" w:rsidRPr="003208CF" w:rsidRDefault="00332E81" w:rsidP="00332E81">
      <w:pPr>
        <w:rPr>
          <w:rFonts w:asciiTheme="minorHAnsi" w:hAnsiTheme="minorHAnsi"/>
        </w:rPr>
      </w:pPr>
    </w:p>
    <w:p w14:paraId="6D722235" w14:textId="52CF5A1D" w:rsidR="00332E81" w:rsidRPr="003208CF" w:rsidRDefault="00332E81" w:rsidP="00332E81">
      <w:pPr>
        <w:rPr>
          <w:rFonts w:asciiTheme="minorHAnsi" w:hAnsiTheme="minorHAnsi"/>
          <w:b/>
          <w:bCs/>
        </w:rPr>
      </w:pPr>
      <w:r w:rsidRPr="003208CF">
        <w:rPr>
          <w:rFonts w:asciiTheme="minorHAnsi" w:hAnsiTheme="minorHAnsi"/>
          <w:b/>
          <w:bCs/>
        </w:rPr>
        <w:tab/>
        <w:t xml:space="preserve">Save as </w:t>
      </w:r>
      <w:r w:rsidR="003617CB" w:rsidRPr="003208CF">
        <w:rPr>
          <w:rFonts w:asciiTheme="minorHAnsi" w:hAnsiTheme="minorHAnsi"/>
          <w:b/>
          <w:bCs/>
        </w:rPr>
        <w:t>Garmin</w:t>
      </w:r>
      <w:r w:rsidRPr="003208CF">
        <w:rPr>
          <w:rFonts w:asciiTheme="minorHAnsi" w:hAnsiTheme="minorHAnsi"/>
          <w:b/>
          <w:bCs/>
        </w:rPr>
        <w:t xml:space="preserve"> </w:t>
      </w:r>
      <w:r w:rsidR="003617CB">
        <w:rPr>
          <w:rFonts w:asciiTheme="minorHAnsi" w:hAnsiTheme="minorHAnsi"/>
          <w:b/>
          <w:bCs/>
        </w:rPr>
        <w:t>GPS</w:t>
      </w:r>
      <w:r w:rsidRPr="003208CF">
        <w:rPr>
          <w:rFonts w:asciiTheme="minorHAnsi" w:hAnsiTheme="minorHAnsi"/>
          <w:b/>
          <w:bCs/>
        </w:rPr>
        <w:t xml:space="preserve"> database format 3 (*.</w:t>
      </w:r>
      <w:proofErr w:type="spellStart"/>
      <w:r w:rsidRPr="003208CF">
        <w:rPr>
          <w:rFonts w:asciiTheme="minorHAnsi" w:hAnsiTheme="minorHAnsi"/>
          <w:b/>
          <w:bCs/>
        </w:rPr>
        <w:t>gdb</w:t>
      </w:r>
      <w:proofErr w:type="spellEnd"/>
      <w:r w:rsidRPr="003208CF">
        <w:rPr>
          <w:rFonts w:asciiTheme="minorHAnsi" w:hAnsiTheme="minorHAnsi"/>
          <w:b/>
          <w:bCs/>
        </w:rPr>
        <w:t>) – this is the default</w:t>
      </w:r>
    </w:p>
    <w:p w14:paraId="4E972BD6" w14:textId="77777777" w:rsidR="00332E81" w:rsidRPr="003208CF" w:rsidRDefault="00332E81" w:rsidP="00332E81">
      <w:pPr>
        <w:rPr>
          <w:rFonts w:asciiTheme="minorHAnsi" w:hAnsiTheme="minorHAnsi"/>
        </w:rPr>
      </w:pPr>
    </w:p>
    <w:p w14:paraId="18798FD4"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Delete built in waypoints</w:t>
      </w:r>
    </w:p>
    <w:p w14:paraId="0A8F7EC0" w14:textId="77777777" w:rsidR="00332E81" w:rsidRPr="003208CF" w:rsidRDefault="00332E81" w:rsidP="00332E81">
      <w:pPr>
        <w:rPr>
          <w:rFonts w:asciiTheme="minorHAnsi" w:hAnsiTheme="minorHAnsi"/>
        </w:rPr>
      </w:pPr>
    </w:p>
    <w:p w14:paraId="3DFE5135"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Rename the waypoints according to the types of waypoint specified. See the sheet for codes </w:t>
      </w:r>
    </w:p>
    <w:p w14:paraId="607E46B4" w14:textId="77777777" w:rsidR="00332E81" w:rsidRPr="003208CF" w:rsidRDefault="00332E81" w:rsidP="00332E81">
      <w:pPr>
        <w:rPr>
          <w:rFonts w:asciiTheme="minorHAnsi" w:hAnsiTheme="minorHAnsi"/>
        </w:rPr>
      </w:pPr>
    </w:p>
    <w:p w14:paraId="676B492C" w14:textId="1F182F63"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Start with the name of the waypoint of the participant</w:t>
      </w:r>
      <w:r w:rsidR="003617CB">
        <w:rPr>
          <w:rFonts w:asciiTheme="minorHAnsi" w:hAnsiTheme="minorHAnsi"/>
        </w:rPr>
        <w:t>’</w:t>
      </w:r>
      <w:r w:rsidRPr="003208CF">
        <w:rPr>
          <w:rFonts w:asciiTheme="minorHAnsi" w:hAnsiTheme="minorHAnsi"/>
        </w:rPr>
        <w:t xml:space="preserve">s house, this should be the same as the file name e.g. </w:t>
      </w:r>
      <w:r w:rsidR="00070F0E">
        <w:rPr>
          <w:rFonts w:asciiTheme="minorHAnsi" w:hAnsiTheme="minorHAnsi"/>
          <w:b/>
          <w:bCs/>
        </w:rPr>
        <w:t>CH40003043</w:t>
      </w:r>
      <w:r w:rsidRPr="003208CF">
        <w:rPr>
          <w:rFonts w:asciiTheme="minorHAnsi" w:hAnsiTheme="minorHAnsi"/>
          <w:b/>
          <w:bCs/>
        </w:rPr>
        <w:t>_a</w:t>
      </w:r>
    </w:p>
    <w:p w14:paraId="19E2F866" w14:textId="77777777" w:rsidR="00332E81" w:rsidRPr="003208CF" w:rsidRDefault="00332E81" w:rsidP="00332E81">
      <w:pPr>
        <w:rPr>
          <w:rFonts w:asciiTheme="minorHAnsi" w:hAnsiTheme="minorHAnsi"/>
          <w:b/>
          <w:bCs/>
        </w:rPr>
      </w:pPr>
    </w:p>
    <w:p w14:paraId="33602B9C"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Save the file</w:t>
      </w:r>
    </w:p>
    <w:p w14:paraId="0B75CF40" w14:textId="77777777" w:rsidR="00332E81" w:rsidRPr="003208CF" w:rsidRDefault="00332E81" w:rsidP="00332E81">
      <w:pPr>
        <w:rPr>
          <w:rFonts w:asciiTheme="minorHAnsi" w:hAnsiTheme="minorHAnsi"/>
          <w:b/>
          <w:bCs/>
        </w:rPr>
      </w:pPr>
    </w:p>
    <w:p w14:paraId="419C79FB"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Close </w:t>
      </w:r>
      <w:proofErr w:type="spellStart"/>
      <w:r w:rsidRPr="003208CF">
        <w:rPr>
          <w:rFonts w:asciiTheme="minorHAnsi" w:hAnsiTheme="minorHAnsi"/>
        </w:rPr>
        <w:t>MapSource</w:t>
      </w:r>
      <w:proofErr w:type="spellEnd"/>
    </w:p>
    <w:p w14:paraId="2B0060B6" w14:textId="77777777" w:rsidR="00332E81" w:rsidRPr="003208CF" w:rsidRDefault="00332E81" w:rsidP="00332E81">
      <w:pPr>
        <w:rPr>
          <w:rFonts w:asciiTheme="minorHAnsi" w:hAnsiTheme="minorHAnsi"/>
          <w:b/>
          <w:bCs/>
        </w:rPr>
      </w:pPr>
    </w:p>
    <w:p w14:paraId="488AE761" w14:textId="18979C19"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Open the folder </w:t>
      </w:r>
      <w:proofErr w:type="spellStart"/>
      <w:r w:rsidR="003617CB">
        <w:rPr>
          <w:rFonts w:asciiTheme="minorHAnsi" w:hAnsiTheme="minorHAnsi"/>
          <w:b/>
          <w:bCs/>
        </w:rPr>
        <w:t>CHAIN</w:t>
      </w:r>
      <w:r w:rsidRPr="003208CF">
        <w:rPr>
          <w:rFonts w:asciiTheme="minorHAnsi" w:hAnsiTheme="minorHAnsi"/>
          <w:b/>
          <w:bCs/>
        </w:rPr>
        <w:t>_Mapping</w:t>
      </w:r>
      <w:proofErr w:type="spellEnd"/>
    </w:p>
    <w:p w14:paraId="13DB5619" w14:textId="77777777" w:rsidR="00332E81" w:rsidRPr="003208CF" w:rsidRDefault="00332E81" w:rsidP="00332E81">
      <w:pPr>
        <w:rPr>
          <w:rFonts w:asciiTheme="minorHAnsi" w:hAnsiTheme="minorHAnsi"/>
          <w:b/>
          <w:bCs/>
        </w:rPr>
      </w:pPr>
    </w:p>
    <w:p w14:paraId="6082B919" w14:textId="3D91EA54"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b/>
          <w:bCs/>
        </w:rPr>
        <w:lastRenderedPageBreak/>
        <w:t xml:space="preserve">Check the file name corresponds to the study </w:t>
      </w:r>
      <w:r w:rsidR="003617CB">
        <w:rPr>
          <w:rFonts w:asciiTheme="minorHAnsi" w:hAnsiTheme="minorHAnsi"/>
          <w:b/>
          <w:bCs/>
        </w:rPr>
        <w:t>participant</w:t>
      </w:r>
      <w:r w:rsidRPr="003208CF">
        <w:rPr>
          <w:rFonts w:asciiTheme="minorHAnsi" w:hAnsiTheme="minorHAnsi"/>
          <w:b/>
          <w:bCs/>
        </w:rPr>
        <w:t>s study number</w:t>
      </w:r>
    </w:p>
    <w:p w14:paraId="1203E0E2" w14:textId="77777777" w:rsidR="00332E81" w:rsidRPr="003208CF" w:rsidRDefault="00332E81" w:rsidP="00332E81">
      <w:pPr>
        <w:rPr>
          <w:rFonts w:asciiTheme="minorHAnsi" w:hAnsiTheme="minorHAnsi"/>
          <w:b/>
          <w:bCs/>
        </w:rPr>
      </w:pPr>
    </w:p>
    <w:p w14:paraId="39D6E7B0" w14:textId="6036EB25"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Drag the file into the folder called </w:t>
      </w:r>
      <w:r w:rsidR="003617CB">
        <w:rPr>
          <w:rFonts w:asciiTheme="minorHAnsi" w:hAnsiTheme="minorHAnsi"/>
          <w:b/>
          <w:bCs/>
        </w:rPr>
        <w:t>CHAIN</w:t>
      </w:r>
      <w:r w:rsidRPr="003208CF">
        <w:rPr>
          <w:rFonts w:asciiTheme="minorHAnsi" w:hAnsiTheme="minorHAnsi"/>
          <w:b/>
          <w:bCs/>
        </w:rPr>
        <w:t xml:space="preserve"> </w:t>
      </w:r>
      <w:r w:rsidR="003617CB">
        <w:rPr>
          <w:rFonts w:asciiTheme="minorHAnsi" w:hAnsiTheme="minorHAnsi"/>
          <w:b/>
          <w:bCs/>
        </w:rPr>
        <w:t>participant</w:t>
      </w:r>
      <w:r w:rsidRPr="003208CF">
        <w:rPr>
          <w:rFonts w:asciiTheme="minorHAnsi" w:hAnsiTheme="minorHAnsi"/>
          <w:b/>
          <w:bCs/>
        </w:rPr>
        <w:t>s</w:t>
      </w:r>
    </w:p>
    <w:p w14:paraId="04831D83" w14:textId="77777777" w:rsidR="00332E81" w:rsidRPr="003208CF" w:rsidRDefault="00332E81" w:rsidP="00332E81">
      <w:pPr>
        <w:rPr>
          <w:rFonts w:asciiTheme="minorHAnsi" w:hAnsiTheme="minorHAnsi"/>
          <w:b/>
          <w:bCs/>
        </w:rPr>
      </w:pPr>
    </w:p>
    <w:p w14:paraId="350FE483"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b/>
          <w:bCs/>
        </w:rPr>
        <w:t xml:space="preserve">If you have made a mistake, then close </w:t>
      </w:r>
      <w:proofErr w:type="spellStart"/>
      <w:r w:rsidRPr="003208CF">
        <w:rPr>
          <w:rFonts w:asciiTheme="minorHAnsi" w:hAnsiTheme="minorHAnsi"/>
          <w:b/>
          <w:bCs/>
        </w:rPr>
        <w:t>MapSource</w:t>
      </w:r>
      <w:proofErr w:type="spellEnd"/>
      <w:r w:rsidRPr="003208CF">
        <w:rPr>
          <w:rFonts w:asciiTheme="minorHAnsi" w:hAnsiTheme="minorHAnsi"/>
          <w:b/>
          <w:bCs/>
        </w:rPr>
        <w:t>, switch on the GPS and upload the tracks and waypoints again (start from number 1)</w:t>
      </w:r>
    </w:p>
    <w:p w14:paraId="3DBE38BA" w14:textId="77777777" w:rsidR="00332E81" w:rsidRPr="003208CF" w:rsidRDefault="00332E81" w:rsidP="00332E81">
      <w:pPr>
        <w:rPr>
          <w:rFonts w:asciiTheme="minorHAnsi" w:hAnsiTheme="minorHAnsi"/>
          <w:b/>
          <w:bCs/>
        </w:rPr>
      </w:pPr>
    </w:p>
    <w:p w14:paraId="459307D2" w14:textId="191C7BEA"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b/>
          <w:bCs/>
        </w:rPr>
        <w:t xml:space="preserve"> </w:t>
      </w:r>
      <w:r w:rsidRPr="003208CF">
        <w:rPr>
          <w:rFonts w:asciiTheme="minorHAnsi" w:hAnsiTheme="minorHAnsi"/>
        </w:rPr>
        <w:t xml:space="preserve">If the track is not regarding a </w:t>
      </w:r>
      <w:r w:rsidR="003617CB">
        <w:rPr>
          <w:rFonts w:asciiTheme="minorHAnsi" w:hAnsiTheme="minorHAnsi"/>
        </w:rPr>
        <w:t>participant</w:t>
      </w:r>
      <w:r w:rsidRPr="003208CF">
        <w:rPr>
          <w:rFonts w:asciiTheme="minorHAnsi" w:hAnsiTheme="minorHAnsi"/>
        </w:rPr>
        <w:t xml:space="preserve"> but is also useful then label the waypoints as above. This track should be saved in</w:t>
      </w:r>
    </w:p>
    <w:p w14:paraId="349FCB5F" w14:textId="77777777" w:rsidR="00332E81" w:rsidRPr="003208CF" w:rsidRDefault="00332E81" w:rsidP="00332E81">
      <w:pPr>
        <w:rPr>
          <w:rFonts w:asciiTheme="minorHAnsi" w:hAnsiTheme="minorHAnsi"/>
          <w:b/>
          <w:bCs/>
        </w:rPr>
      </w:pPr>
    </w:p>
    <w:p w14:paraId="7149CB4F" w14:textId="008CC600" w:rsidR="00332E81" w:rsidRPr="003208CF" w:rsidRDefault="00332E81" w:rsidP="00332E81">
      <w:pPr>
        <w:rPr>
          <w:rFonts w:asciiTheme="minorHAnsi" w:hAnsiTheme="minorHAnsi"/>
          <w:b/>
          <w:bCs/>
        </w:rPr>
      </w:pPr>
      <w:r w:rsidRPr="003208CF">
        <w:rPr>
          <w:rFonts w:asciiTheme="minorHAnsi" w:hAnsiTheme="minorHAnsi"/>
        </w:rPr>
        <w:tab/>
        <w:t>C:\</w:t>
      </w:r>
      <w:r w:rsidRPr="003208CF">
        <w:rPr>
          <w:rFonts w:asciiTheme="minorHAnsi" w:hAnsiTheme="minorHAnsi"/>
          <w:b/>
          <w:bCs/>
        </w:rPr>
        <w:t xml:space="preserve"> </w:t>
      </w:r>
      <w:r w:rsidR="00B23E21">
        <w:rPr>
          <w:rFonts w:asciiTheme="minorHAnsi" w:hAnsiTheme="minorHAnsi"/>
          <w:b/>
          <w:bCs/>
        </w:rPr>
        <w:t>CHAIN_GPS_DOCUMENTS</w:t>
      </w:r>
      <w:r w:rsidRPr="003208CF">
        <w:rPr>
          <w:rFonts w:asciiTheme="minorHAnsi" w:hAnsiTheme="minorHAnsi"/>
          <w:b/>
          <w:bCs/>
        </w:rPr>
        <w:t>\</w:t>
      </w:r>
      <w:proofErr w:type="spellStart"/>
      <w:r w:rsidR="003617CB">
        <w:rPr>
          <w:rFonts w:asciiTheme="minorHAnsi" w:hAnsiTheme="minorHAnsi"/>
          <w:b/>
          <w:bCs/>
        </w:rPr>
        <w:t>CHAIN</w:t>
      </w:r>
      <w:r w:rsidRPr="003208CF">
        <w:rPr>
          <w:rFonts w:asciiTheme="minorHAnsi" w:hAnsiTheme="minorHAnsi"/>
          <w:b/>
          <w:bCs/>
        </w:rPr>
        <w:t>_Mapping</w:t>
      </w:r>
      <w:proofErr w:type="spellEnd"/>
      <w:r w:rsidRPr="003208CF">
        <w:rPr>
          <w:rFonts w:asciiTheme="minorHAnsi" w:hAnsiTheme="minorHAnsi"/>
        </w:rPr>
        <w:t>\</w:t>
      </w:r>
      <w:proofErr w:type="spellStart"/>
      <w:r w:rsidRPr="003208CF">
        <w:rPr>
          <w:rFonts w:asciiTheme="minorHAnsi" w:hAnsiTheme="minorHAnsi"/>
          <w:b/>
          <w:bCs/>
        </w:rPr>
        <w:t>Aneded_mapping</w:t>
      </w:r>
      <w:proofErr w:type="spellEnd"/>
    </w:p>
    <w:p w14:paraId="370980B3" w14:textId="77777777" w:rsidR="00332E81" w:rsidRPr="003208CF" w:rsidRDefault="00332E81" w:rsidP="00332E81">
      <w:pPr>
        <w:rPr>
          <w:rFonts w:asciiTheme="minorHAnsi" w:hAnsiTheme="minorHAnsi"/>
          <w:b/>
          <w:bCs/>
        </w:rPr>
      </w:pPr>
    </w:p>
    <w:p w14:paraId="029B1531" w14:textId="54A6AE3D" w:rsidR="00332E81" w:rsidRPr="003208CF" w:rsidRDefault="00332E81" w:rsidP="00332E81">
      <w:pPr>
        <w:rPr>
          <w:rFonts w:asciiTheme="minorHAnsi" w:hAnsiTheme="minorHAnsi"/>
        </w:rPr>
      </w:pPr>
      <w:r w:rsidRPr="003208CF">
        <w:rPr>
          <w:rFonts w:asciiTheme="minorHAnsi" w:hAnsiTheme="minorHAnsi"/>
          <w:b/>
          <w:bCs/>
        </w:rPr>
        <w:tab/>
      </w:r>
      <w:r w:rsidRPr="003208CF">
        <w:rPr>
          <w:rFonts w:asciiTheme="minorHAnsi" w:hAnsiTheme="minorHAnsi"/>
        </w:rPr>
        <w:t xml:space="preserve">The filename should be </w:t>
      </w:r>
      <w:proofErr w:type="spellStart"/>
      <w:r w:rsidRPr="00B23E21">
        <w:rPr>
          <w:rFonts w:asciiTheme="minorHAnsi" w:hAnsiTheme="minorHAnsi"/>
          <w:b/>
        </w:rPr>
        <w:t>village</w:t>
      </w:r>
      <w:r w:rsidR="00B23E21" w:rsidRPr="00B23E21">
        <w:rPr>
          <w:rFonts w:asciiTheme="minorHAnsi" w:hAnsiTheme="minorHAnsi"/>
          <w:b/>
        </w:rPr>
        <w:t>N</w:t>
      </w:r>
      <w:r w:rsidRPr="00B23E21">
        <w:rPr>
          <w:rFonts w:asciiTheme="minorHAnsi" w:hAnsiTheme="minorHAnsi"/>
          <w:b/>
        </w:rPr>
        <w:t>ame_</w:t>
      </w:r>
      <w:r w:rsidR="00B23E21" w:rsidRPr="00B23E21">
        <w:rPr>
          <w:rFonts w:asciiTheme="minorHAnsi" w:hAnsiTheme="minorHAnsi"/>
          <w:b/>
        </w:rPr>
        <w:t>DDMMMYYYY</w:t>
      </w:r>
      <w:proofErr w:type="spellEnd"/>
      <w:r w:rsidRPr="003208CF">
        <w:rPr>
          <w:rFonts w:asciiTheme="minorHAnsi" w:hAnsiTheme="minorHAnsi"/>
        </w:rPr>
        <w:t xml:space="preserve"> </w:t>
      </w:r>
      <w:r w:rsidR="00B23E21">
        <w:rPr>
          <w:rFonts w:asciiTheme="minorHAnsi" w:hAnsiTheme="minorHAnsi"/>
        </w:rPr>
        <w:t>e.g., amberzuria_10D</w:t>
      </w:r>
      <w:r w:rsidRPr="003208CF">
        <w:rPr>
          <w:rFonts w:asciiTheme="minorHAnsi" w:hAnsiTheme="minorHAnsi"/>
        </w:rPr>
        <w:t>ec</w:t>
      </w:r>
      <w:r w:rsidR="00B23E21">
        <w:rPr>
          <w:rFonts w:asciiTheme="minorHAnsi" w:hAnsiTheme="minorHAnsi"/>
        </w:rPr>
        <w:t>20</w:t>
      </w:r>
      <w:r w:rsidR="00BC61A3">
        <w:rPr>
          <w:rFonts w:asciiTheme="minorHAnsi" w:hAnsiTheme="minorHAnsi"/>
        </w:rPr>
        <w:t>16</w:t>
      </w:r>
      <w:r w:rsidRPr="003208CF">
        <w:rPr>
          <w:rFonts w:asciiTheme="minorHAnsi" w:hAnsiTheme="minorHAnsi"/>
        </w:rPr>
        <w:t>.</w:t>
      </w:r>
    </w:p>
    <w:p w14:paraId="1288BB31" w14:textId="77777777" w:rsidR="00332E81" w:rsidRPr="003208CF" w:rsidRDefault="00332E81" w:rsidP="00332E81">
      <w:pPr>
        <w:rPr>
          <w:rFonts w:asciiTheme="minorHAnsi" w:hAnsiTheme="minorHAnsi"/>
        </w:rPr>
      </w:pPr>
    </w:p>
    <w:p w14:paraId="2281F7BC"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Use of the GPS device</w:t>
      </w:r>
    </w:p>
    <w:p w14:paraId="6F09A2DD" w14:textId="77777777" w:rsidR="00332E81" w:rsidRPr="003208CF" w:rsidRDefault="00332E81" w:rsidP="00332E81">
      <w:pPr>
        <w:ind w:left="360"/>
        <w:rPr>
          <w:rFonts w:asciiTheme="minorHAnsi" w:hAnsiTheme="minorHAnsi"/>
        </w:rPr>
      </w:pPr>
    </w:p>
    <w:p w14:paraId="5FB9E1A2" w14:textId="184C903C" w:rsidR="00332E81" w:rsidRPr="003208CF" w:rsidRDefault="00332E81" w:rsidP="00332E81">
      <w:pPr>
        <w:ind w:left="360"/>
        <w:jc w:val="both"/>
        <w:rPr>
          <w:rFonts w:asciiTheme="minorHAnsi" w:hAnsiTheme="minorHAnsi"/>
        </w:rPr>
      </w:pPr>
      <w:r w:rsidRPr="003208CF">
        <w:rPr>
          <w:rFonts w:asciiTheme="minorHAnsi" w:hAnsiTheme="minorHAnsi"/>
        </w:rPr>
        <w:t xml:space="preserve">We use the GPS primarily to record the exact location of the </w:t>
      </w:r>
      <w:r w:rsidR="003617CB">
        <w:rPr>
          <w:rFonts w:asciiTheme="minorHAnsi" w:hAnsiTheme="minorHAnsi"/>
        </w:rPr>
        <w:t>participant</w:t>
      </w:r>
      <w:r w:rsidRPr="003208CF">
        <w:rPr>
          <w:rFonts w:asciiTheme="minorHAnsi" w:hAnsiTheme="minorHAnsi"/>
        </w:rPr>
        <w:t>’s house. Other useful information can also be gathered such as tracks of the area and local waypoints. The GPS collects the data in two ways: tracks and waypoints. Tracks are recorded automatically by the device as a sequence of co-ordinates. Waypoints are individual locations which you manually get the device to record. See below.</w:t>
      </w:r>
    </w:p>
    <w:p w14:paraId="7911ECAC" w14:textId="77777777" w:rsidR="00332E81" w:rsidRPr="003208CF" w:rsidRDefault="00332E81" w:rsidP="00332E81">
      <w:pPr>
        <w:ind w:left="360"/>
        <w:rPr>
          <w:rFonts w:asciiTheme="minorHAnsi" w:hAnsiTheme="minorHAnsi"/>
        </w:rPr>
      </w:pPr>
    </w:p>
    <w:p w14:paraId="3FB1871C" w14:textId="77777777" w:rsidR="00332E81" w:rsidRPr="003208CF" w:rsidRDefault="00332E81" w:rsidP="00332E81">
      <w:pPr>
        <w:ind w:left="360"/>
        <w:rPr>
          <w:rFonts w:asciiTheme="minorHAnsi" w:hAnsiTheme="minorHAnsi"/>
        </w:rPr>
      </w:pPr>
    </w:p>
    <w:p w14:paraId="18990422" w14:textId="77777777" w:rsidR="00332E81" w:rsidRPr="003208CF" w:rsidRDefault="00332E81" w:rsidP="00332E81">
      <w:pPr>
        <w:ind w:left="360"/>
        <w:rPr>
          <w:rFonts w:asciiTheme="minorHAnsi" w:hAnsiTheme="minorHAnsi"/>
        </w:rPr>
      </w:pPr>
      <w:r w:rsidRPr="003208CF">
        <w:rPr>
          <w:rFonts w:asciiTheme="minorHAnsi" w:hAnsiTheme="minorHAnsi"/>
        </w:rPr>
        <w:t xml:space="preserve">Before starting ensure previous data has been downloaded and deleted from the device. </w:t>
      </w:r>
    </w:p>
    <w:p w14:paraId="4140405A" w14:textId="77777777" w:rsidR="00332E81" w:rsidRPr="003208CF" w:rsidRDefault="00332E81" w:rsidP="00332E81">
      <w:pPr>
        <w:rPr>
          <w:rFonts w:asciiTheme="minorHAnsi" w:hAnsiTheme="minorHAnsi"/>
        </w:rPr>
      </w:pPr>
    </w:p>
    <w:p w14:paraId="58F198C8" w14:textId="71ECD98A" w:rsidR="00332E81" w:rsidRPr="003208CF" w:rsidRDefault="00332E81" w:rsidP="00332E81">
      <w:pPr>
        <w:ind w:left="360"/>
        <w:rPr>
          <w:rFonts w:asciiTheme="minorHAnsi" w:hAnsiTheme="minorHAnsi"/>
        </w:rPr>
      </w:pPr>
      <w:r w:rsidRPr="003208CF">
        <w:rPr>
          <w:rFonts w:asciiTheme="minorHAnsi" w:hAnsiTheme="minorHAnsi"/>
        </w:rPr>
        <w:t xml:space="preserve">To delete all </w:t>
      </w:r>
      <w:r w:rsidR="003617CB" w:rsidRPr="003208CF">
        <w:rPr>
          <w:rFonts w:asciiTheme="minorHAnsi" w:hAnsiTheme="minorHAnsi"/>
        </w:rPr>
        <w:t>data,</w:t>
      </w:r>
      <w:r w:rsidRPr="003208CF">
        <w:rPr>
          <w:rFonts w:asciiTheme="minorHAnsi" w:hAnsiTheme="minorHAnsi"/>
        </w:rPr>
        <w:t xml:space="preserve"> you must delete both waypoints and tracks</w:t>
      </w:r>
    </w:p>
    <w:p w14:paraId="477F1390" w14:textId="77777777" w:rsidR="00332E81" w:rsidRPr="003208CF" w:rsidRDefault="00332E81" w:rsidP="00332E81">
      <w:pPr>
        <w:ind w:left="360"/>
        <w:rPr>
          <w:rFonts w:asciiTheme="minorHAnsi" w:hAnsiTheme="minorHAnsi"/>
        </w:rPr>
      </w:pPr>
    </w:p>
    <w:p w14:paraId="711E4C28" w14:textId="77777777" w:rsidR="00332E81" w:rsidRPr="003208CF" w:rsidRDefault="00332E81" w:rsidP="00332E81">
      <w:pPr>
        <w:ind w:left="360"/>
        <w:rPr>
          <w:rFonts w:asciiTheme="minorHAnsi" w:hAnsiTheme="minorHAnsi"/>
        </w:rPr>
      </w:pPr>
      <w:r w:rsidRPr="003208CF">
        <w:rPr>
          <w:rFonts w:asciiTheme="minorHAnsi" w:hAnsiTheme="minorHAnsi"/>
        </w:rPr>
        <w:t>Deleting Waypoints:</w:t>
      </w:r>
    </w:p>
    <w:p w14:paraId="325C9A5C"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Waypoints Manger</w:t>
      </w:r>
      <w:r w:rsidRPr="003208CF">
        <w:rPr>
          <w:rFonts w:asciiTheme="minorHAnsi" w:hAnsiTheme="minorHAnsi"/>
        </w:rPr>
        <w:t xml:space="preserve"> </w:t>
      </w:r>
    </w:p>
    <w:p w14:paraId="259A90C4"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Select a waypoint</w:t>
      </w:r>
    </w:p>
    <w:p w14:paraId="35B084C6"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 xml:space="preserve">Menu </w:t>
      </w:r>
      <w:r w:rsidRPr="003208CF">
        <w:rPr>
          <w:rFonts w:asciiTheme="minorHAnsi" w:hAnsiTheme="minorHAnsi"/>
        </w:rPr>
        <w:t>&gt;</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4FE2640A" w14:textId="77777777" w:rsidR="00332E81" w:rsidRPr="003208CF" w:rsidRDefault="00332E81" w:rsidP="00332E81">
      <w:pPr>
        <w:ind w:left="360"/>
        <w:rPr>
          <w:rFonts w:asciiTheme="minorHAnsi" w:hAnsiTheme="minorHAnsi"/>
        </w:rPr>
      </w:pPr>
      <w:r w:rsidRPr="003208CF">
        <w:rPr>
          <w:rFonts w:asciiTheme="minorHAnsi" w:hAnsiTheme="minorHAnsi"/>
        </w:rPr>
        <w:t>Deleting Tracks:</w:t>
      </w:r>
    </w:p>
    <w:p w14:paraId="3B24B1BE"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Track Manager</w:t>
      </w:r>
    </w:p>
    <w:p w14:paraId="09C3A543"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Select a track</w:t>
      </w:r>
    </w:p>
    <w:p w14:paraId="31A7A9A6"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08240286" w14:textId="77777777" w:rsidR="00332E81" w:rsidRPr="003208CF" w:rsidRDefault="00332E81" w:rsidP="00332E81">
      <w:pPr>
        <w:ind w:left="360"/>
        <w:rPr>
          <w:rFonts w:asciiTheme="minorHAnsi" w:hAnsiTheme="minorHAnsi"/>
        </w:rPr>
      </w:pPr>
    </w:p>
    <w:p w14:paraId="68819183" w14:textId="77777777" w:rsidR="00332E81" w:rsidRPr="003208CF" w:rsidRDefault="00332E81" w:rsidP="00332E81">
      <w:pPr>
        <w:ind w:left="360"/>
        <w:rPr>
          <w:rFonts w:asciiTheme="minorHAnsi" w:hAnsiTheme="minorHAnsi"/>
        </w:rPr>
      </w:pPr>
      <w:r w:rsidRPr="003208CF">
        <w:rPr>
          <w:rFonts w:asciiTheme="minorHAnsi" w:hAnsiTheme="minorHAnsi"/>
        </w:rPr>
        <w:t>Turn on the GPS when you reach a point on the journey where the data will become useful.</w:t>
      </w:r>
    </w:p>
    <w:p w14:paraId="4DB84FB1" w14:textId="77777777" w:rsidR="00332E81" w:rsidRPr="003208CF" w:rsidRDefault="00332E81" w:rsidP="00332E81">
      <w:pPr>
        <w:ind w:left="360"/>
        <w:rPr>
          <w:rFonts w:asciiTheme="minorHAnsi" w:hAnsiTheme="minorHAnsi"/>
        </w:rPr>
      </w:pPr>
    </w:p>
    <w:p w14:paraId="32D611DE" w14:textId="77777777" w:rsidR="00332E81" w:rsidRPr="003208CF" w:rsidRDefault="00332E81" w:rsidP="00332E81">
      <w:pPr>
        <w:ind w:left="360"/>
        <w:rPr>
          <w:rFonts w:asciiTheme="minorHAnsi" w:hAnsiTheme="minorHAnsi"/>
        </w:rPr>
      </w:pPr>
    </w:p>
    <w:p w14:paraId="289DD6B9" w14:textId="77777777" w:rsidR="003617CB" w:rsidRDefault="003617CB">
      <w:pPr>
        <w:rPr>
          <w:rFonts w:asciiTheme="minorHAnsi" w:hAnsiTheme="minorHAnsi"/>
          <w:b/>
          <w:bCs/>
          <w:u w:val="single"/>
          <w:lang w:val="en-US"/>
        </w:rPr>
      </w:pPr>
      <w:r>
        <w:rPr>
          <w:rFonts w:asciiTheme="minorHAnsi" w:hAnsiTheme="minorHAnsi"/>
        </w:rPr>
        <w:br w:type="page"/>
      </w:r>
    </w:p>
    <w:p w14:paraId="59783FF3" w14:textId="26626A89"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lastRenderedPageBreak/>
        <w:t>MANAGING TRACKS</w:t>
      </w:r>
    </w:p>
    <w:p w14:paraId="753A1FFF" w14:textId="77777777" w:rsidR="00332E81" w:rsidRPr="003208CF" w:rsidRDefault="00332E81" w:rsidP="00332E81">
      <w:pPr>
        <w:ind w:left="360"/>
        <w:rPr>
          <w:rFonts w:asciiTheme="minorHAnsi" w:hAnsiTheme="minorHAnsi"/>
        </w:rPr>
      </w:pPr>
    </w:p>
    <w:p w14:paraId="51EA67DB" w14:textId="77777777" w:rsidR="00332E81" w:rsidRPr="003208CF" w:rsidRDefault="00332E81" w:rsidP="00332E81">
      <w:pPr>
        <w:ind w:left="360"/>
        <w:rPr>
          <w:rFonts w:asciiTheme="minorHAnsi" w:hAnsiTheme="minorHAnsi"/>
        </w:rPr>
      </w:pPr>
      <w:r w:rsidRPr="003208CF">
        <w:rPr>
          <w:rFonts w:asciiTheme="minorHAnsi" w:hAnsiTheme="minorHAnsi"/>
        </w:rPr>
        <w:t>When you turn the GPS on it will start recording a track providing that you have set it to do so.</w:t>
      </w:r>
    </w:p>
    <w:p w14:paraId="289F1DE4" w14:textId="77777777" w:rsidR="00332E81" w:rsidRPr="003208CF" w:rsidRDefault="00332E81" w:rsidP="00332E81">
      <w:pPr>
        <w:ind w:left="360"/>
        <w:rPr>
          <w:rFonts w:asciiTheme="minorHAnsi" w:hAnsiTheme="minorHAnsi"/>
        </w:rPr>
      </w:pPr>
    </w:p>
    <w:p w14:paraId="7B4A8BCA" w14:textId="7F601ED7" w:rsidR="00332E81" w:rsidRPr="003208CF" w:rsidRDefault="00332E81" w:rsidP="00332E81">
      <w:pPr>
        <w:ind w:left="360"/>
        <w:rPr>
          <w:rFonts w:asciiTheme="minorHAnsi" w:hAnsiTheme="minorHAnsi"/>
        </w:rPr>
      </w:pPr>
      <w:r w:rsidRPr="003208CF">
        <w:rPr>
          <w:rFonts w:asciiTheme="minorHAnsi" w:hAnsiTheme="minorHAnsi"/>
        </w:rPr>
        <w:t xml:space="preserve">If only one track (i.e. to a </w:t>
      </w:r>
      <w:r w:rsidR="003617CB">
        <w:rPr>
          <w:rFonts w:asciiTheme="minorHAnsi" w:hAnsiTheme="minorHAnsi"/>
        </w:rPr>
        <w:t>participant</w:t>
      </w:r>
      <w:r w:rsidRPr="003208CF">
        <w:rPr>
          <w:rFonts w:asciiTheme="minorHAnsi" w:hAnsiTheme="minorHAnsi"/>
        </w:rPr>
        <w:t>’s home) is required</w:t>
      </w:r>
      <w:r w:rsidR="003617CB">
        <w:rPr>
          <w:rFonts w:asciiTheme="minorHAnsi" w:hAnsiTheme="minorHAnsi"/>
        </w:rPr>
        <w:t>,</w:t>
      </w:r>
      <w:r w:rsidRPr="003208CF">
        <w:rPr>
          <w:rFonts w:asciiTheme="minorHAnsi" w:hAnsiTheme="minorHAnsi"/>
        </w:rPr>
        <w:t xml:space="preserve"> then you can leave the GPS continuously recording.</w:t>
      </w:r>
    </w:p>
    <w:p w14:paraId="75E1CE06" w14:textId="77777777" w:rsidR="00332E81" w:rsidRPr="003208CF" w:rsidRDefault="00332E81" w:rsidP="00332E81">
      <w:pPr>
        <w:ind w:left="360"/>
        <w:rPr>
          <w:rFonts w:asciiTheme="minorHAnsi" w:hAnsiTheme="minorHAnsi"/>
        </w:rPr>
      </w:pPr>
    </w:p>
    <w:p w14:paraId="72A9AFF1" w14:textId="0C95E150" w:rsidR="00332E81" w:rsidRPr="003208CF" w:rsidRDefault="00332E81" w:rsidP="00332E81">
      <w:pPr>
        <w:ind w:left="360"/>
        <w:rPr>
          <w:rFonts w:asciiTheme="minorHAnsi" w:hAnsiTheme="minorHAnsi"/>
        </w:rPr>
      </w:pPr>
      <w:r w:rsidRPr="003208CF">
        <w:rPr>
          <w:rFonts w:asciiTheme="minorHAnsi" w:hAnsiTheme="minorHAnsi"/>
        </w:rPr>
        <w:t>If there is an additional task</w:t>
      </w:r>
      <w:r w:rsidR="003617CB">
        <w:rPr>
          <w:rFonts w:asciiTheme="minorHAnsi" w:hAnsiTheme="minorHAnsi"/>
        </w:rPr>
        <w:t>,</w:t>
      </w:r>
      <w:r w:rsidRPr="003208CF">
        <w:rPr>
          <w:rFonts w:asciiTheme="minorHAnsi" w:hAnsiTheme="minorHAnsi"/>
        </w:rPr>
        <w:t xml:space="preserve"> such as visiting a chief’s office after locating a study participant</w:t>
      </w:r>
      <w:r w:rsidR="003617CB">
        <w:rPr>
          <w:rFonts w:asciiTheme="minorHAnsi" w:hAnsiTheme="minorHAnsi"/>
        </w:rPr>
        <w:t>,</w:t>
      </w:r>
      <w:r w:rsidRPr="003208CF">
        <w:rPr>
          <w:rFonts w:asciiTheme="minorHAnsi" w:hAnsiTheme="minorHAnsi"/>
        </w:rPr>
        <w:t xml:space="preserve"> then the first track can be saved by</w:t>
      </w:r>
    </w:p>
    <w:p w14:paraId="72CFA2D0" w14:textId="77777777" w:rsidR="00332E81" w:rsidRPr="003208CF" w:rsidRDefault="00332E81" w:rsidP="00332E81">
      <w:pPr>
        <w:ind w:left="360"/>
        <w:rPr>
          <w:rFonts w:asciiTheme="minorHAnsi" w:hAnsiTheme="minorHAnsi"/>
        </w:rPr>
      </w:pPr>
      <w:r w:rsidRPr="003208CF">
        <w:rPr>
          <w:rFonts w:asciiTheme="minorHAnsi" w:hAnsiTheme="minorHAnsi"/>
        </w:rPr>
        <w:tab/>
        <w:t>Menu&gt;tracks&gt;save (it will give you the option of when you would like to save back until)</w:t>
      </w:r>
    </w:p>
    <w:p w14:paraId="22A605EB" w14:textId="77777777" w:rsidR="00332E81" w:rsidRPr="003208CF" w:rsidRDefault="00332E81" w:rsidP="00332E81">
      <w:pPr>
        <w:ind w:left="360"/>
        <w:rPr>
          <w:rFonts w:asciiTheme="minorHAnsi" w:hAnsiTheme="minorHAnsi"/>
        </w:rPr>
      </w:pPr>
      <w:r w:rsidRPr="003208CF">
        <w:rPr>
          <w:rFonts w:asciiTheme="minorHAnsi" w:hAnsiTheme="minorHAnsi"/>
        </w:rPr>
        <w:tab/>
      </w:r>
    </w:p>
    <w:p w14:paraId="563DC1B1" w14:textId="77777777" w:rsidR="00332E81" w:rsidRPr="003208CF" w:rsidRDefault="00332E81" w:rsidP="00332E81">
      <w:pPr>
        <w:ind w:left="360"/>
        <w:rPr>
          <w:rFonts w:asciiTheme="minorHAnsi" w:hAnsiTheme="minorHAnsi"/>
        </w:rPr>
      </w:pPr>
      <w:r w:rsidRPr="003208CF">
        <w:rPr>
          <w:rFonts w:asciiTheme="minorHAnsi" w:hAnsiTheme="minorHAnsi"/>
        </w:rPr>
        <w:t>The subsequent track is then also saved in a similar manner.</w:t>
      </w:r>
    </w:p>
    <w:p w14:paraId="1A3C7B6B" w14:textId="77777777" w:rsidR="00332E81" w:rsidRPr="003208CF" w:rsidRDefault="00332E81" w:rsidP="00332E81">
      <w:pPr>
        <w:ind w:left="360"/>
        <w:rPr>
          <w:rFonts w:asciiTheme="minorHAnsi" w:hAnsiTheme="minorHAnsi"/>
        </w:rPr>
      </w:pPr>
    </w:p>
    <w:p w14:paraId="1D5782BA"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WAYPOINTS (MOST IMPORTANT)</w:t>
      </w:r>
    </w:p>
    <w:p w14:paraId="413EDEA8" w14:textId="77777777" w:rsidR="00332E81" w:rsidRPr="003208CF" w:rsidRDefault="00332E81" w:rsidP="00332E81">
      <w:pPr>
        <w:ind w:left="360"/>
        <w:rPr>
          <w:rFonts w:asciiTheme="minorHAnsi" w:hAnsiTheme="minorHAnsi"/>
        </w:rPr>
      </w:pPr>
    </w:p>
    <w:p w14:paraId="23F098A4" w14:textId="0398FC03" w:rsidR="00332E81" w:rsidRPr="003208CF" w:rsidRDefault="00332E81" w:rsidP="00332E81">
      <w:pPr>
        <w:ind w:left="360"/>
        <w:rPr>
          <w:rFonts w:asciiTheme="minorHAnsi" w:hAnsiTheme="minorHAnsi"/>
        </w:rPr>
      </w:pPr>
      <w:r w:rsidRPr="003208CF">
        <w:rPr>
          <w:rFonts w:asciiTheme="minorHAnsi" w:hAnsiTheme="minorHAnsi"/>
        </w:rPr>
        <w:t xml:space="preserve">The GPS will mark a waypoint when you tell it to. These are used to record the location </w:t>
      </w:r>
      <w:r w:rsidR="00FE2313">
        <w:rPr>
          <w:rFonts w:asciiTheme="minorHAnsi" w:hAnsiTheme="minorHAnsi"/>
        </w:rPr>
        <w:t>of a participant</w:t>
      </w:r>
      <w:r w:rsidRPr="003208CF">
        <w:rPr>
          <w:rFonts w:asciiTheme="minorHAnsi" w:hAnsiTheme="minorHAnsi"/>
        </w:rPr>
        <w:t>’s residence. They are also useful to record the location of local landmarks such as junctions, health posts and other features.</w:t>
      </w:r>
    </w:p>
    <w:p w14:paraId="601C9B9A" w14:textId="77777777" w:rsidR="00332E81" w:rsidRPr="003208CF" w:rsidRDefault="00332E81" w:rsidP="00332E81">
      <w:pPr>
        <w:ind w:left="360"/>
        <w:rPr>
          <w:rFonts w:asciiTheme="minorHAnsi" w:hAnsiTheme="minorHAnsi"/>
        </w:rPr>
      </w:pPr>
    </w:p>
    <w:p w14:paraId="448A3C7C" w14:textId="77777777" w:rsidR="00332E81" w:rsidRPr="003208CF" w:rsidRDefault="00332E81" w:rsidP="00332E81">
      <w:pPr>
        <w:ind w:left="360"/>
        <w:rPr>
          <w:rFonts w:asciiTheme="minorHAnsi" w:hAnsiTheme="minorHAnsi"/>
        </w:rPr>
      </w:pPr>
      <w:r w:rsidRPr="003208CF">
        <w:rPr>
          <w:rFonts w:asciiTheme="minorHAnsi" w:hAnsiTheme="minorHAnsi"/>
        </w:rPr>
        <w:t>When creating a waypoint, you can save your current location as a waypoint</w:t>
      </w:r>
    </w:p>
    <w:p w14:paraId="063F3D36" w14:textId="77777777" w:rsidR="00332E81" w:rsidRPr="003208CF" w:rsidRDefault="00332E81" w:rsidP="00332E81">
      <w:pPr>
        <w:pStyle w:val="ListParagraph"/>
        <w:numPr>
          <w:ilvl w:val="4"/>
          <w:numId w:val="10"/>
        </w:numPr>
        <w:suppressAutoHyphens/>
        <w:rPr>
          <w:rFonts w:asciiTheme="minorHAnsi" w:hAnsiTheme="minorHAnsi"/>
        </w:rPr>
      </w:pPr>
      <w:r w:rsidRPr="003208CF">
        <w:rPr>
          <w:rFonts w:asciiTheme="minorHAnsi" w:hAnsiTheme="minorHAnsi"/>
        </w:rPr>
        <w:t>Select Mark Waypoint</w:t>
      </w:r>
    </w:p>
    <w:p w14:paraId="431C0421" w14:textId="77777777"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save the </w:t>
      </w:r>
      <w:r w:rsidRPr="003208CF">
        <w:rPr>
          <w:rFonts w:asciiTheme="minorHAnsi" w:hAnsiTheme="minorHAnsi"/>
          <w:b/>
        </w:rPr>
        <w:t>waypoint</w:t>
      </w:r>
      <w:r w:rsidRPr="003208CF">
        <w:rPr>
          <w:rFonts w:asciiTheme="minorHAnsi" w:hAnsiTheme="minorHAnsi"/>
        </w:rPr>
        <w:t xml:space="preserve"> without change, select </w:t>
      </w:r>
      <w:r w:rsidRPr="003208CF">
        <w:rPr>
          <w:rFonts w:asciiTheme="minorHAnsi" w:hAnsiTheme="minorHAnsi"/>
          <w:b/>
        </w:rPr>
        <w:t>Done</w:t>
      </w:r>
    </w:p>
    <w:p w14:paraId="24D732B8" w14:textId="77777777"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make changes to the waypoint, select an item to edit and select </w:t>
      </w:r>
      <w:r w:rsidRPr="003208CF">
        <w:rPr>
          <w:rFonts w:asciiTheme="minorHAnsi" w:hAnsiTheme="minorHAnsi"/>
          <w:b/>
        </w:rPr>
        <w:t>done</w:t>
      </w:r>
      <w:r w:rsidRPr="003208CF">
        <w:rPr>
          <w:rFonts w:asciiTheme="minorHAnsi" w:hAnsiTheme="minorHAnsi"/>
        </w:rPr>
        <w:t>.</w:t>
      </w:r>
    </w:p>
    <w:p w14:paraId="6EC17051" w14:textId="77777777" w:rsidR="00332E81" w:rsidRPr="003208CF" w:rsidRDefault="00332E81" w:rsidP="00332E81">
      <w:pPr>
        <w:pStyle w:val="ListParagraph"/>
        <w:ind w:left="1890"/>
        <w:rPr>
          <w:rFonts w:asciiTheme="minorHAnsi" w:hAnsiTheme="minorHAnsi"/>
        </w:rPr>
      </w:pPr>
    </w:p>
    <w:p w14:paraId="0DFECB77" w14:textId="77777777" w:rsidR="00332E81" w:rsidRPr="003208CF" w:rsidRDefault="00332E81" w:rsidP="00332E81">
      <w:pPr>
        <w:ind w:left="360"/>
        <w:rPr>
          <w:rFonts w:asciiTheme="minorHAnsi" w:hAnsiTheme="minorHAnsi"/>
        </w:rPr>
      </w:pPr>
      <w:r w:rsidRPr="003208CF">
        <w:rPr>
          <w:rFonts w:asciiTheme="minorHAnsi" w:hAnsiTheme="minorHAnsi"/>
        </w:rPr>
        <w:tab/>
      </w:r>
    </w:p>
    <w:p w14:paraId="02D04769" w14:textId="77777777" w:rsidR="00332E81" w:rsidRPr="003208CF" w:rsidRDefault="00332E81" w:rsidP="00332E81">
      <w:pPr>
        <w:ind w:left="360"/>
        <w:rPr>
          <w:rFonts w:asciiTheme="minorHAnsi" w:hAnsiTheme="minorHAnsi"/>
        </w:rPr>
      </w:pPr>
      <w:r w:rsidRPr="003208CF">
        <w:rPr>
          <w:rFonts w:asciiTheme="minorHAnsi" w:hAnsiTheme="minorHAnsi"/>
        </w:rPr>
        <w:t>The GPS will then say what number it will mark</w:t>
      </w:r>
      <w:r>
        <w:rPr>
          <w:rFonts w:asciiTheme="minorHAnsi" w:hAnsiTheme="minorHAnsi"/>
        </w:rPr>
        <w:t xml:space="preserve"> it as, and when you </w:t>
      </w:r>
      <w:r w:rsidRPr="003208CF">
        <w:rPr>
          <w:rFonts w:asciiTheme="minorHAnsi" w:hAnsiTheme="minorHAnsi"/>
        </w:rPr>
        <w:t>select DONE the waypoint is marked.</w:t>
      </w:r>
    </w:p>
    <w:p w14:paraId="0B503CF2" w14:textId="77777777" w:rsidR="00332E81" w:rsidRPr="003208CF" w:rsidRDefault="00332E81" w:rsidP="00332E81">
      <w:pPr>
        <w:ind w:left="360"/>
        <w:rPr>
          <w:rFonts w:asciiTheme="minorHAnsi" w:hAnsiTheme="minorHAnsi"/>
        </w:rPr>
      </w:pPr>
    </w:p>
    <w:p w14:paraId="203ED36E"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In your notebook record:</w:t>
      </w:r>
    </w:p>
    <w:p w14:paraId="2541E052"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The number that refers the waypoint is displayed by the GPS.</w:t>
      </w:r>
    </w:p>
    <w:p w14:paraId="6B476B50" w14:textId="3F634D90"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a </w:t>
      </w:r>
      <w:r w:rsidR="003617CB">
        <w:rPr>
          <w:rFonts w:asciiTheme="minorHAnsi" w:hAnsiTheme="minorHAnsi"/>
        </w:rPr>
        <w:t>participant’</w:t>
      </w:r>
      <w:r w:rsidRPr="003208CF">
        <w:rPr>
          <w:rFonts w:asciiTheme="minorHAnsi" w:hAnsiTheme="minorHAnsi"/>
        </w:rPr>
        <w:t>s</w:t>
      </w:r>
      <w:r w:rsidR="003617CB">
        <w:rPr>
          <w:rFonts w:asciiTheme="minorHAnsi" w:hAnsiTheme="minorHAnsi"/>
        </w:rPr>
        <w:t>,</w:t>
      </w:r>
      <w:r w:rsidRPr="003208CF">
        <w:rPr>
          <w:rFonts w:asciiTheme="minorHAnsi" w:hAnsiTheme="minorHAnsi"/>
        </w:rPr>
        <w:t xml:space="preserve"> home then record this i.e. </w:t>
      </w:r>
      <w:r w:rsidR="003617CB">
        <w:rPr>
          <w:rFonts w:asciiTheme="minorHAnsi" w:hAnsiTheme="minorHAnsi"/>
        </w:rPr>
        <w:t>CHAIN</w:t>
      </w:r>
      <w:r w:rsidRPr="003208CF">
        <w:rPr>
          <w:rFonts w:asciiTheme="minorHAnsi" w:hAnsiTheme="minorHAnsi"/>
        </w:rPr>
        <w:t>042_a</w:t>
      </w:r>
    </w:p>
    <w:p w14:paraId="2DECC321"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a landmark, you will record sufficient detail of the landmark i.e., health post. </w:t>
      </w:r>
    </w:p>
    <w:p w14:paraId="6F0689CC" w14:textId="77777777" w:rsidR="00332E81" w:rsidRPr="003208CF" w:rsidRDefault="00332E81" w:rsidP="00332E81">
      <w:pPr>
        <w:ind w:left="360"/>
        <w:rPr>
          <w:rFonts w:asciiTheme="minorHAnsi" w:hAnsiTheme="minorHAnsi"/>
        </w:rPr>
      </w:pPr>
    </w:p>
    <w:p w14:paraId="68E15BE1" w14:textId="6F8E50ED" w:rsidR="00332E81" w:rsidRPr="003208CF" w:rsidRDefault="00332E81" w:rsidP="00332E81">
      <w:pPr>
        <w:ind w:left="360"/>
        <w:rPr>
          <w:rFonts w:asciiTheme="minorHAnsi" w:hAnsiTheme="minorHAnsi"/>
        </w:rPr>
      </w:pPr>
      <w:r w:rsidRPr="003208CF">
        <w:rPr>
          <w:rFonts w:asciiTheme="minorHAnsi" w:hAnsiTheme="minorHAnsi"/>
        </w:rPr>
        <w:t xml:space="preserve">If you make a mistake when marking a </w:t>
      </w:r>
      <w:r w:rsidR="00C36E5F" w:rsidRPr="003208CF">
        <w:rPr>
          <w:rFonts w:asciiTheme="minorHAnsi" w:hAnsiTheme="minorHAnsi"/>
        </w:rPr>
        <w:t>waypoint,</w:t>
      </w:r>
      <w:r w:rsidRPr="003208CF">
        <w:rPr>
          <w:rFonts w:asciiTheme="minorHAnsi" w:hAnsiTheme="minorHAnsi"/>
        </w:rPr>
        <w:t xml:space="preserve"> then record this in your notebook and re-mark the waypoint with the GPS and record again in the notebook with the new number. The GPS will always use a new number for each waypoint even if a previous one is deleted.</w:t>
      </w:r>
    </w:p>
    <w:p w14:paraId="288EC1D9" w14:textId="77777777" w:rsidR="00332E81" w:rsidRPr="003208CF" w:rsidRDefault="00332E81" w:rsidP="00332E81">
      <w:pPr>
        <w:ind w:left="360"/>
        <w:rPr>
          <w:rFonts w:asciiTheme="minorHAnsi" w:hAnsiTheme="minorHAnsi"/>
        </w:rPr>
      </w:pPr>
    </w:p>
    <w:p w14:paraId="07AF6605" w14:textId="77777777" w:rsidR="00332E81" w:rsidRPr="003208CF" w:rsidRDefault="00332E81" w:rsidP="00332E81">
      <w:pPr>
        <w:ind w:left="360"/>
        <w:rPr>
          <w:rFonts w:asciiTheme="minorHAnsi" w:hAnsiTheme="minorHAnsi"/>
        </w:rPr>
      </w:pPr>
    </w:p>
    <w:p w14:paraId="625C1968" w14:textId="77777777" w:rsidR="00C36E5F" w:rsidRDefault="00C36E5F">
      <w:pPr>
        <w:rPr>
          <w:rFonts w:asciiTheme="minorHAnsi" w:hAnsiTheme="minorHAnsi"/>
          <w:b/>
          <w:bCs/>
          <w:u w:val="single"/>
          <w:lang w:val="en-US"/>
        </w:rPr>
      </w:pPr>
      <w:r>
        <w:rPr>
          <w:rFonts w:asciiTheme="minorHAnsi" w:hAnsiTheme="minorHAnsi"/>
        </w:rPr>
        <w:br w:type="page"/>
      </w:r>
    </w:p>
    <w:p w14:paraId="6EE98C87" w14:textId="70B346C9"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lastRenderedPageBreak/>
        <w:t xml:space="preserve">Using the GPS to navigate back </w:t>
      </w:r>
      <w:r w:rsidR="00C36E5F">
        <w:rPr>
          <w:rFonts w:asciiTheme="minorHAnsi" w:hAnsiTheme="minorHAnsi"/>
        </w:rPr>
        <w:t>a</w:t>
      </w:r>
      <w:r w:rsidRPr="003208CF">
        <w:rPr>
          <w:rFonts w:asciiTheme="minorHAnsi" w:hAnsiTheme="minorHAnsi"/>
        </w:rPr>
        <w:t xml:space="preserve"> participant</w:t>
      </w:r>
      <w:r w:rsidR="00C36E5F">
        <w:rPr>
          <w:rFonts w:asciiTheme="minorHAnsi" w:hAnsiTheme="minorHAnsi"/>
        </w:rPr>
        <w:t>’</w:t>
      </w:r>
      <w:r w:rsidRPr="003208CF">
        <w:rPr>
          <w:rFonts w:asciiTheme="minorHAnsi" w:hAnsiTheme="minorHAnsi"/>
        </w:rPr>
        <w:t>s home</w:t>
      </w:r>
    </w:p>
    <w:p w14:paraId="10C11886" w14:textId="77777777" w:rsidR="00332E81" w:rsidRPr="003208CF" w:rsidRDefault="00332E81" w:rsidP="00332E81">
      <w:pPr>
        <w:ind w:left="360"/>
        <w:rPr>
          <w:rFonts w:asciiTheme="minorHAnsi" w:hAnsiTheme="minorHAnsi"/>
        </w:rPr>
      </w:pPr>
    </w:p>
    <w:p w14:paraId="5AD67B5C" w14:textId="16014886" w:rsidR="00332E81" w:rsidRPr="003208CF" w:rsidRDefault="00332E81" w:rsidP="00332E81">
      <w:pPr>
        <w:ind w:left="360"/>
        <w:rPr>
          <w:rFonts w:asciiTheme="minorHAnsi" w:hAnsiTheme="minorHAnsi"/>
        </w:rPr>
      </w:pPr>
      <w:r w:rsidRPr="003208CF">
        <w:rPr>
          <w:rFonts w:asciiTheme="minorHAnsi" w:hAnsiTheme="minorHAnsi"/>
        </w:rPr>
        <w:t xml:space="preserve">The GPS may be used to locate the </w:t>
      </w:r>
      <w:r w:rsidR="003617CB">
        <w:rPr>
          <w:rFonts w:asciiTheme="minorHAnsi" w:hAnsiTheme="minorHAnsi"/>
        </w:rPr>
        <w:t>participant</w:t>
      </w:r>
      <w:r w:rsidRPr="003208CF">
        <w:rPr>
          <w:rFonts w:asciiTheme="minorHAnsi" w:hAnsiTheme="minorHAnsi"/>
        </w:rPr>
        <w:t xml:space="preserve">’s home on a follow-up visit (or any other waypoint that has been recorded). To do this open the </w:t>
      </w:r>
      <w:proofErr w:type="spellStart"/>
      <w:r w:rsidRPr="003208CF">
        <w:rPr>
          <w:rFonts w:asciiTheme="minorHAnsi" w:hAnsiTheme="minorHAnsi"/>
        </w:rPr>
        <w:t>MapSource</w:t>
      </w:r>
      <w:proofErr w:type="spellEnd"/>
      <w:r w:rsidRPr="003208CF">
        <w:rPr>
          <w:rFonts w:asciiTheme="minorHAnsi" w:hAnsiTheme="minorHAnsi"/>
        </w:rPr>
        <w:t xml:space="preserve"> program on the computer and choose the appropriate file i.e.</w:t>
      </w:r>
    </w:p>
    <w:p w14:paraId="7147587A" w14:textId="77777777" w:rsidR="00332E81" w:rsidRPr="003208CF" w:rsidRDefault="00332E81" w:rsidP="00332E81">
      <w:pPr>
        <w:ind w:left="360"/>
        <w:rPr>
          <w:rFonts w:asciiTheme="minorHAnsi" w:hAnsiTheme="minorHAnsi"/>
        </w:rPr>
      </w:pPr>
    </w:p>
    <w:p w14:paraId="591A3B47" w14:textId="6700E2A1" w:rsidR="00332E81" w:rsidRPr="000E2C0A" w:rsidRDefault="00332E81" w:rsidP="00332E81">
      <w:pPr>
        <w:ind w:left="360"/>
        <w:rPr>
          <w:rFonts w:asciiTheme="minorHAnsi" w:hAnsiTheme="minorHAnsi"/>
          <w:b/>
          <w:bCs/>
        </w:rPr>
      </w:pPr>
      <w:r w:rsidRPr="003208CF">
        <w:rPr>
          <w:rFonts w:asciiTheme="minorHAnsi" w:hAnsiTheme="minorHAnsi"/>
        </w:rPr>
        <w:t>C:\</w:t>
      </w:r>
      <w:r w:rsidRPr="003208CF">
        <w:rPr>
          <w:rFonts w:asciiTheme="minorHAnsi" w:hAnsiTheme="minorHAnsi"/>
          <w:bCs/>
        </w:rPr>
        <w:t xml:space="preserve"> </w:t>
      </w:r>
      <w:r w:rsidR="00B23E21">
        <w:rPr>
          <w:rFonts w:asciiTheme="minorHAnsi" w:hAnsiTheme="minorHAnsi"/>
          <w:bCs/>
        </w:rPr>
        <w:t>CHAIN_GPS_DOCUMENTS</w:t>
      </w:r>
      <w:r w:rsidRPr="003208CF">
        <w:rPr>
          <w:rFonts w:asciiTheme="minorHAnsi" w:hAnsiTheme="minorHAnsi"/>
          <w:bCs/>
        </w:rPr>
        <w:t>\</w:t>
      </w:r>
      <w:proofErr w:type="spellStart"/>
      <w:r w:rsidR="003617CB">
        <w:rPr>
          <w:rFonts w:asciiTheme="minorHAnsi" w:hAnsiTheme="minorHAnsi"/>
          <w:bCs/>
        </w:rPr>
        <w:t>CHAIN</w:t>
      </w:r>
      <w:r w:rsidRPr="003208CF">
        <w:rPr>
          <w:rFonts w:asciiTheme="minorHAnsi" w:hAnsiTheme="minorHAnsi"/>
          <w:bCs/>
        </w:rPr>
        <w:t>_Mapping</w:t>
      </w:r>
      <w:proofErr w:type="spellEnd"/>
      <w:r w:rsidRPr="003208CF">
        <w:rPr>
          <w:rFonts w:asciiTheme="minorHAnsi" w:hAnsiTheme="minorHAnsi"/>
          <w:bCs/>
        </w:rPr>
        <w:t xml:space="preserve">\ </w:t>
      </w:r>
      <w:r w:rsidR="00070F0E">
        <w:rPr>
          <w:rFonts w:asciiTheme="minorHAnsi" w:hAnsiTheme="minorHAnsi"/>
          <w:bCs/>
        </w:rPr>
        <w:t>CH40003043</w:t>
      </w:r>
      <w:r w:rsidRPr="003208CF">
        <w:rPr>
          <w:rFonts w:asciiTheme="minorHAnsi" w:hAnsiTheme="minorHAnsi"/>
          <w:bCs/>
        </w:rPr>
        <w:t>_a</w:t>
      </w:r>
      <w:r w:rsidRPr="003208CF">
        <w:rPr>
          <w:rFonts w:asciiTheme="minorHAnsi" w:hAnsiTheme="minorHAnsi"/>
          <w:bCs/>
        </w:rPr>
        <w:br/>
      </w:r>
    </w:p>
    <w:p w14:paraId="5E60EF7A" w14:textId="77777777" w:rsidR="00332E81" w:rsidRPr="003208CF" w:rsidRDefault="00332E81" w:rsidP="00332E81">
      <w:pPr>
        <w:ind w:left="360"/>
        <w:rPr>
          <w:rFonts w:asciiTheme="minorHAnsi" w:hAnsiTheme="minorHAnsi"/>
        </w:rPr>
      </w:pPr>
      <w:r w:rsidRPr="003208CF">
        <w:rPr>
          <w:rFonts w:asciiTheme="minorHAnsi" w:hAnsiTheme="minorHAnsi"/>
        </w:rPr>
        <w:t>Then connect the</w:t>
      </w:r>
      <w:r w:rsidRPr="003208CF">
        <w:rPr>
          <w:rFonts w:asciiTheme="minorHAnsi" w:hAnsiTheme="minorHAnsi"/>
          <w:b/>
          <w:bCs/>
        </w:rPr>
        <w:t xml:space="preserve"> </w:t>
      </w:r>
      <w:r w:rsidRPr="003208CF">
        <w:rPr>
          <w:rFonts w:asciiTheme="minorHAnsi" w:hAnsiTheme="minorHAnsi"/>
        </w:rPr>
        <w:t xml:space="preserve">GPS with the cable and on the computer choose </w:t>
      </w:r>
      <w:r w:rsidRPr="003208CF">
        <w:rPr>
          <w:rFonts w:asciiTheme="minorHAnsi" w:hAnsiTheme="minorHAnsi"/>
          <w:b/>
        </w:rPr>
        <w:t>'Send to Device'</w:t>
      </w:r>
      <w:r w:rsidRPr="003208CF">
        <w:rPr>
          <w:rFonts w:asciiTheme="minorHAnsi" w:hAnsiTheme="minorHAnsi"/>
        </w:rPr>
        <w:t xml:space="preserve"> (</w:t>
      </w:r>
      <w:r w:rsidRPr="003208CF">
        <w:rPr>
          <w:rFonts w:asciiTheme="minorHAnsi" w:hAnsiTheme="minorHAnsi"/>
          <w:b/>
        </w:rPr>
        <w:t>Transfer&gt;Send to Device</w:t>
      </w:r>
      <w:r w:rsidRPr="003208CF">
        <w:rPr>
          <w:rFonts w:asciiTheme="minorHAnsi" w:hAnsiTheme="minorHAnsi"/>
        </w:rPr>
        <w:t>)</w:t>
      </w:r>
    </w:p>
    <w:p w14:paraId="47D00F9C" w14:textId="77777777" w:rsidR="00332E81" w:rsidRPr="003208CF" w:rsidRDefault="00332E81" w:rsidP="00332E81">
      <w:pPr>
        <w:ind w:left="360"/>
        <w:rPr>
          <w:rFonts w:asciiTheme="minorHAnsi" w:hAnsiTheme="minorHAnsi"/>
        </w:rPr>
      </w:pPr>
    </w:p>
    <w:p w14:paraId="13F3A9EB"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'waypoints' and 'tracks' in the choice of 'what to send' </w:t>
      </w:r>
    </w:p>
    <w:p w14:paraId="05CA5279" w14:textId="77777777" w:rsidR="00332E81" w:rsidRPr="003208CF" w:rsidRDefault="00332E81" w:rsidP="00332E81">
      <w:pPr>
        <w:ind w:left="360"/>
        <w:rPr>
          <w:rFonts w:asciiTheme="minorHAnsi" w:hAnsiTheme="minorHAnsi"/>
        </w:rPr>
      </w:pPr>
      <w:r w:rsidRPr="003208CF">
        <w:rPr>
          <w:rFonts w:asciiTheme="minorHAnsi" w:hAnsiTheme="minorHAnsi"/>
        </w:rPr>
        <w:t>Unplug the GPS</w:t>
      </w:r>
    </w:p>
    <w:p w14:paraId="3DCAA4FA" w14:textId="77777777" w:rsidR="00332E81" w:rsidRPr="003208CF" w:rsidRDefault="00332E81" w:rsidP="00332E81">
      <w:pPr>
        <w:ind w:left="360"/>
        <w:rPr>
          <w:rFonts w:asciiTheme="minorHAnsi" w:hAnsiTheme="minorHAnsi"/>
        </w:rPr>
      </w:pPr>
    </w:p>
    <w:p w14:paraId="2227ED6E" w14:textId="5E3AE022" w:rsidR="00332E81" w:rsidRPr="003208CF" w:rsidRDefault="00332E81" w:rsidP="00332E81">
      <w:pPr>
        <w:ind w:left="360"/>
        <w:rPr>
          <w:rFonts w:asciiTheme="minorHAnsi" w:hAnsiTheme="minorHAnsi"/>
        </w:rPr>
      </w:pPr>
      <w:r w:rsidRPr="003208CF">
        <w:rPr>
          <w:rFonts w:asciiTheme="minorHAnsi" w:hAnsiTheme="minorHAnsi"/>
        </w:rPr>
        <w:t xml:space="preserve">To use the GPS to find the way back to a </w:t>
      </w:r>
      <w:r w:rsidR="003617CB">
        <w:rPr>
          <w:rFonts w:asciiTheme="minorHAnsi" w:hAnsiTheme="minorHAnsi"/>
        </w:rPr>
        <w:t>participant</w:t>
      </w:r>
      <w:r w:rsidR="00C36E5F">
        <w:rPr>
          <w:rFonts w:asciiTheme="minorHAnsi" w:hAnsiTheme="minorHAnsi"/>
        </w:rPr>
        <w:t>’</w:t>
      </w:r>
      <w:r w:rsidRPr="003208CF">
        <w:rPr>
          <w:rFonts w:asciiTheme="minorHAnsi" w:hAnsiTheme="minorHAnsi"/>
        </w:rPr>
        <w:t>s home (e.g.</w:t>
      </w:r>
      <w:r w:rsidRPr="003208CF">
        <w:rPr>
          <w:rFonts w:asciiTheme="minorHAnsi" w:hAnsiTheme="minorHAnsi"/>
          <w:bCs/>
        </w:rPr>
        <w:t xml:space="preserve"> </w:t>
      </w:r>
      <w:r w:rsidR="00070F0E">
        <w:rPr>
          <w:rFonts w:asciiTheme="minorHAnsi" w:hAnsiTheme="minorHAnsi"/>
          <w:bCs/>
        </w:rPr>
        <w:t>CH40003043</w:t>
      </w:r>
      <w:r w:rsidRPr="003208CF">
        <w:rPr>
          <w:rFonts w:asciiTheme="minorHAnsi" w:hAnsiTheme="minorHAnsi"/>
          <w:bCs/>
        </w:rPr>
        <w:t>_a</w:t>
      </w:r>
      <w:r w:rsidRPr="003208CF">
        <w:rPr>
          <w:rFonts w:asciiTheme="minorHAnsi" w:hAnsiTheme="minorHAnsi"/>
        </w:rPr>
        <w:t xml:space="preserve">) </w:t>
      </w:r>
    </w:p>
    <w:p w14:paraId="70CC49EF"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t>
      </w:r>
    </w:p>
    <w:p w14:paraId="683D3FC5" w14:textId="77777777" w:rsidR="00332E81" w:rsidRPr="003208CF" w:rsidRDefault="00332E81" w:rsidP="00332E81">
      <w:pPr>
        <w:ind w:left="360"/>
        <w:rPr>
          <w:rFonts w:asciiTheme="minorHAnsi" w:hAnsiTheme="minorHAnsi"/>
          <w:b/>
        </w:rPr>
      </w:pPr>
      <w:r w:rsidRPr="003208CF">
        <w:rPr>
          <w:rFonts w:asciiTheme="minorHAnsi" w:hAnsiTheme="minorHAnsi"/>
        </w:rPr>
        <w:t>Menu&gt;</w:t>
      </w:r>
      <w:r w:rsidRPr="003208CF">
        <w:rPr>
          <w:rFonts w:asciiTheme="minorHAnsi" w:hAnsiTheme="minorHAnsi"/>
          <w:b/>
        </w:rPr>
        <w:t xml:space="preserve">Waypoint Manager </w:t>
      </w:r>
    </w:p>
    <w:p w14:paraId="10C462C7" w14:textId="77777777" w:rsidR="00332E81" w:rsidRPr="003208CF" w:rsidRDefault="00332E81" w:rsidP="00332E81">
      <w:pPr>
        <w:ind w:left="360"/>
        <w:rPr>
          <w:rFonts w:asciiTheme="minorHAnsi" w:hAnsiTheme="minorHAnsi"/>
        </w:rPr>
      </w:pPr>
      <w:r w:rsidRPr="003208CF">
        <w:rPr>
          <w:rFonts w:asciiTheme="minorHAnsi" w:hAnsiTheme="minorHAnsi"/>
        </w:rPr>
        <w:t xml:space="preserve">A list of waypoints is given, filed under begins: 0-9 </w:t>
      </w:r>
    </w:p>
    <w:p w14:paraId="590E2995" w14:textId="77777777" w:rsidR="00332E81" w:rsidRPr="003208CF" w:rsidRDefault="00332E81" w:rsidP="00332E81">
      <w:pPr>
        <w:ind w:left="360"/>
        <w:rPr>
          <w:rFonts w:asciiTheme="minorHAnsi" w:hAnsiTheme="minorHAnsi"/>
        </w:rPr>
      </w:pPr>
      <w:r w:rsidRPr="003208CF">
        <w:rPr>
          <w:rFonts w:asciiTheme="minorHAnsi" w:hAnsiTheme="minorHAnsi"/>
        </w:rPr>
        <w:t>Scroll to A-D &gt; enter</w:t>
      </w:r>
    </w:p>
    <w:p w14:paraId="0F5E294D" w14:textId="643B852B" w:rsidR="00332E81" w:rsidRPr="003208CF" w:rsidRDefault="00332E81" w:rsidP="00332E81">
      <w:pPr>
        <w:ind w:left="360"/>
        <w:rPr>
          <w:rFonts w:asciiTheme="minorHAnsi" w:hAnsiTheme="minorHAnsi"/>
        </w:rPr>
      </w:pPr>
      <w:r w:rsidRPr="003208CF">
        <w:rPr>
          <w:rFonts w:asciiTheme="minorHAnsi" w:hAnsiTheme="minorHAnsi"/>
        </w:rPr>
        <w:t xml:space="preserve">Scroll to </w:t>
      </w:r>
      <w:r w:rsidR="00070F0E">
        <w:rPr>
          <w:rFonts w:asciiTheme="minorHAnsi" w:hAnsiTheme="minorHAnsi"/>
          <w:bCs/>
        </w:rPr>
        <w:t>CH40003043</w:t>
      </w:r>
      <w:r w:rsidRPr="003208CF">
        <w:rPr>
          <w:rFonts w:asciiTheme="minorHAnsi" w:hAnsiTheme="minorHAnsi"/>
          <w:bCs/>
        </w:rPr>
        <w:t>_a</w:t>
      </w:r>
      <w:r w:rsidRPr="003208CF">
        <w:rPr>
          <w:rFonts w:asciiTheme="minorHAnsi" w:hAnsiTheme="minorHAnsi"/>
        </w:rPr>
        <w:t xml:space="preserve"> &gt; enter</w:t>
      </w:r>
    </w:p>
    <w:p w14:paraId="2A631F3A" w14:textId="77777777" w:rsidR="00332E81" w:rsidRPr="003208CF" w:rsidRDefault="00332E81" w:rsidP="00332E81">
      <w:pPr>
        <w:ind w:left="360"/>
        <w:rPr>
          <w:rFonts w:asciiTheme="minorHAnsi" w:hAnsiTheme="minorHAnsi"/>
        </w:rPr>
      </w:pPr>
      <w:r w:rsidRPr="003208CF">
        <w:rPr>
          <w:rFonts w:asciiTheme="minorHAnsi" w:hAnsiTheme="minorHAnsi"/>
        </w:rPr>
        <w:t>Scroll to DONE &gt; enter</w:t>
      </w:r>
    </w:p>
    <w:p w14:paraId="37B1CD03" w14:textId="77777777" w:rsidR="00332E81" w:rsidRPr="003208CF" w:rsidRDefault="00332E81" w:rsidP="00332E81">
      <w:pPr>
        <w:ind w:left="360"/>
        <w:rPr>
          <w:rFonts w:asciiTheme="minorHAnsi" w:hAnsiTheme="minorHAnsi"/>
        </w:rPr>
      </w:pPr>
    </w:p>
    <w:p w14:paraId="3B12B6DE" w14:textId="77777777" w:rsidR="00332E81" w:rsidRPr="003208CF" w:rsidRDefault="00332E81" w:rsidP="00332E81">
      <w:pPr>
        <w:ind w:left="360"/>
        <w:rPr>
          <w:rFonts w:asciiTheme="minorHAnsi" w:hAnsiTheme="minorHAnsi"/>
        </w:rPr>
      </w:pPr>
      <w:r w:rsidRPr="003208CF">
        <w:rPr>
          <w:rFonts w:asciiTheme="minorHAnsi" w:hAnsiTheme="minorHAnsi"/>
        </w:rPr>
        <w:t xml:space="preserve">The device will now display a screen with the name of the waypoint at the top, then the distance to the waypoint and a large compass pointing towards the waypoint. This 'compass' will only work when you are moving, with a clear view of the sky. The distance to the waypoint is very helpful to look at in addition to the 'compass'. Cycle through the screens as usual using the page button on the right side of the device and another screen will display any track that has been downloaded to the device. </w:t>
      </w:r>
    </w:p>
    <w:p w14:paraId="258FDB46" w14:textId="77777777" w:rsidR="008E1EB7" w:rsidRPr="00D0361C" w:rsidRDefault="008E1EB7" w:rsidP="008E1EB7">
      <w:pPr>
        <w:pStyle w:val="Default"/>
        <w:tabs>
          <w:tab w:val="left" w:pos="360"/>
        </w:tabs>
        <w:contextualSpacing/>
        <w:rPr>
          <w:rFonts w:ascii="Calibri Light" w:hAnsi="Calibri Light"/>
          <w:color w:val="auto"/>
          <w:lang w:val="en-GB"/>
        </w:rPr>
      </w:pPr>
    </w:p>
    <w:p w14:paraId="1ADBD0D8" w14:textId="77777777" w:rsidR="00674A3D" w:rsidRPr="008E1EB7" w:rsidRDefault="008E1EB7" w:rsidP="008E1EB7">
      <w:pPr>
        <w:rPr>
          <w:rFonts w:ascii="Calibri Light" w:hAnsi="Calibri Light"/>
          <w:b/>
          <w:u w:val="single"/>
        </w:rPr>
      </w:pPr>
      <w:r>
        <w:rPr>
          <w:rFonts w:ascii="Calibri Light" w:hAnsi="Calibri Light"/>
          <w:b/>
          <w:u w:val="single"/>
        </w:rPr>
        <w:t>Document history</w:t>
      </w:r>
      <w:r w:rsidR="00674A3D" w:rsidRPr="008E1EB7">
        <w:rPr>
          <w:rFonts w:ascii="Calibri Light" w:hAnsi="Calibri Light"/>
          <w:b/>
          <w:u w:val="single"/>
        </w:rPr>
        <w:t xml:space="preserve"> </w:t>
      </w:r>
    </w:p>
    <w:p w14:paraId="7DE79BB9" w14:textId="77777777" w:rsidR="00706FEA" w:rsidRPr="00D0361C" w:rsidRDefault="00706FEA" w:rsidP="006E3F7B">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0"/>
        <w:gridCol w:w="1870"/>
        <w:gridCol w:w="1870"/>
        <w:gridCol w:w="1870"/>
      </w:tblGrid>
      <w:tr w:rsidR="00341D4B" w:rsidRPr="00D0361C" w14:paraId="2D632D5E" w14:textId="77777777" w:rsidTr="008E1EB7">
        <w:trPr>
          <w:cantSplit/>
          <w:trHeight w:val="822"/>
        </w:trPr>
        <w:tc>
          <w:tcPr>
            <w:tcW w:w="1000" w:type="pct"/>
          </w:tcPr>
          <w:p w14:paraId="394DFD52" w14:textId="77777777" w:rsidR="00341D4B" w:rsidRPr="00D0361C" w:rsidRDefault="00341D4B" w:rsidP="00D0361C">
            <w:pPr>
              <w:contextualSpacing/>
              <w:rPr>
                <w:rFonts w:ascii="Calibri Light" w:hAnsi="Calibri Light"/>
              </w:rPr>
            </w:pPr>
            <w:r w:rsidRPr="00D0361C">
              <w:rPr>
                <w:rFonts w:ascii="Calibri Light" w:hAnsi="Calibri Light"/>
              </w:rPr>
              <w:t>Version 1</w:t>
            </w:r>
          </w:p>
          <w:p w14:paraId="7FFC0907" w14:textId="77777777" w:rsidR="00341D4B" w:rsidRPr="00D0361C" w:rsidRDefault="00341D4B" w:rsidP="00D0361C">
            <w:pPr>
              <w:pStyle w:val="Header"/>
              <w:tabs>
                <w:tab w:val="clear" w:pos="4320"/>
                <w:tab w:val="clear" w:pos="8640"/>
              </w:tabs>
              <w:contextualSpacing/>
              <w:rPr>
                <w:rFonts w:ascii="Calibri Light" w:hAnsi="Calibri Light"/>
              </w:rPr>
            </w:pPr>
          </w:p>
        </w:tc>
        <w:tc>
          <w:tcPr>
            <w:tcW w:w="1000" w:type="pct"/>
          </w:tcPr>
          <w:p w14:paraId="02F3545F" w14:textId="77777777" w:rsidR="00341D4B" w:rsidRPr="00D0361C" w:rsidRDefault="00341D4B" w:rsidP="00D0361C">
            <w:pPr>
              <w:contextualSpacing/>
              <w:rPr>
                <w:rFonts w:ascii="Calibri Light" w:hAnsi="Calibri Light"/>
              </w:rPr>
            </w:pPr>
            <w:r w:rsidRPr="00D0361C">
              <w:rPr>
                <w:rFonts w:ascii="Calibri Light" w:hAnsi="Calibri Light"/>
              </w:rPr>
              <w:t>Author</w:t>
            </w:r>
          </w:p>
        </w:tc>
        <w:tc>
          <w:tcPr>
            <w:tcW w:w="1000" w:type="pct"/>
          </w:tcPr>
          <w:p w14:paraId="4BF879AE" w14:textId="77777777" w:rsidR="00341D4B" w:rsidRPr="00D0361C" w:rsidRDefault="00341D4B" w:rsidP="00D0361C">
            <w:pPr>
              <w:contextualSpacing/>
              <w:rPr>
                <w:rFonts w:ascii="Calibri Light" w:hAnsi="Calibri Light"/>
              </w:rPr>
            </w:pPr>
            <w:r w:rsidRPr="00D0361C">
              <w:rPr>
                <w:rFonts w:ascii="Calibri Light" w:hAnsi="Calibri Light"/>
              </w:rPr>
              <w:t>Approved by</w:t>
            </w:r>
          </w:p>
        </w:tc>
        <w:tc>
          <w:tcPr>
            <w:tcW w:w="1000" w:type="pct"/>
          </w:tcPr>
          <w:p w14:paraId="1660F8C2" w14:textId="77777777" w:rsidR="00341D4B" w:rsidRPr="00D0361C" w:rsidRDefault="00341D4B" w:rsidP="00D0361C">
            <w:pPr>
              <w:contextualSpacing/>
              <w:rPr>
                <w:rFonts w:ascii="Calibri Light" w:hAnsi="Calibri Light"/>
              </w:rPr>
            </w:pPr>
            <w:r w:rsidRPr="00D0361C">
              <w:rPr>
                <w:rFonts w:ascii="Calibri Light" w:hAnsi="Calibri Light"/>
              </w:rPr>
              <w:t>Dated</w:t>
            </w:r>
          </w:p>
          <w:p w14:paraId="2133EE37" w14:textId="77777777" w:rsidR="00341D4B" w:rsidRPr="00D0361C" w:rsidRDefault="00341D4B" w:rsidP="00D0361C">
            <w:pPr>
              <w:contextualSpacing/>
              <w:rPr>
                <w:rFonts w:ascii="Calibri Light" w:hAnsi="Calibri Light"/>
              </w:rPr>
            </w:pPr>
          </w:p>
        </w:tc>
        <w:tc>
          <w:tcPr>
            <w:tcW w:w="1000" w:type="pct"/>
          </w:tcPr>
          <w:p w14:paraId="60466F3F" w14:textId="77777777" w:rsidR="00341D4B" w:rsidRPr="00D0361C" w:rsidRDefault="00341D4B" w:rsidP="00D0361C">
            <w:pPr>
              <w:contextualSpacing/>
              <w:rPr>
                <w:rFonts w:ascii="Calibri Light" w:hAnsi="Calibri Light"/>
              </w:rPr>
            </w:pPr>
            <w:r w:rsidRPr="00D0361C">
              <w:rPr>
                <w:rFonts w:ascii="Calibri Light" w:hAnsi="Calibri Light"/>
              </w:rPr>
              <w:t>SOP No:</w:t>
            </w:r>
          </w:p>
          <w:p w14:paraId="0926B7BB" w14:textId="77777777" w:rsidR="00341D4B" w:rsidRPr="00D0361C" w:rsidRDefault="00341D4B" w:rsidP="00D0361C">
            <w:pPr>
              <w:contextualSpacing/>
              <w:rPr>
                <w:rFonts w:ascii="Calibri Light" w:hAnsi="Calibri Light"/>
                <w:b/>
              </w:rPr>
            </w:pPr>
          </w:p>
        </w:tc>
      </w:tr>
      <w:tr w:rsidR="00341D4B" w:rsidRPr="00D0361C" w14:paraId="6A06E7FA" w14:textId="77777777" w:rsidTr="008E1EB7">
        <w:trPr>
          <w:cantSplit/>
          <w:trHeight w:val="822"/>
        </w:trPr>
        <w:tc>
          <w:tcPr>
            <w:tcW w:w="1000" w:type="pct"/>
          </w:tcPr>
          <w:p w14:paraId="50D03DF9" w14:textId="74917225" w:rsidR="00341D4B" w:rsidRPr="00D0361C" w:rsidRDefault="00341D4B" w:rsidP="00332E81">
            <w:pPr>
              <w:pStyle w:val="Header"/>
              <w:tabs>
                <w:tab w:val="clear" w:pos="4320"/>
                <w:tab w:val="clear" w:pos="8640"/>
              </w:tabs>
              <w:contextualSpacing/>
              <w:rPr>
                <w:rFonts w:ascii="Calibri Light" w:hAnsi="Calibri Light"/>
              </w:rPr>
            </w:pPr>
            <w:r w:rsidRPr="00D0361C">
              <w:rPr>
                <w:rFonts w:ascii="Calibri Light" w:hAnsi="Calibri Light"/>
              </w:rPr>
              <w:t xml:space="preserve">1.01 </w:t>
            </w:r>
            <w:r w:rsidRPr="00D0361C">
              <w:rPr>
                <w:rFonts w:ascii="Calibri Light" w:hAnsi="Calibri Light"/>
                <w:b/>
              </w:rPr>
              <w:t>CHAIN</w:t>
            </w:r>
            <w:r w:rsidRPr="00D0361C">
              <w:rPr>
                <w:rFonts w:ascii="Calibri Light" w:hAnsi="Calibri Light"/>
              </w:rPr>
              <w:t xml:space="preserve"> </w:t>
            </w:r>
            <w:r w:rsidR="00332E81">
              <w:rPr>
                <w:rFonts w:ascii="Calibri Light" w:hAnsi="Calibri Light"/>
                <w:b/>
              </w:rPr>
              <w:t>GPS</w:t>
            </w:r>
            <w:r w:rsidR="00004D65">
              <w:rPr>
                <w:rFonts w:ascii="Calibri Light" w:hAnsi="Calibri Light"/>
                <w:b/>
              </w:rPr>
              <w:t xml:space="preserve"> </w:t>
            </w:r>
            <w:r w:rsidR="00332E81">
              <w:rPr>
                <w:rFonts w:ascii="Calibri Light" w:hAnsi="Calibri Light"/>
                <w:b/>
              </w:rPr>
              <w:t>Machine Use</w:t>
            </w:r>
            <w:r w:rsidR="00004D65">
              <w:rPr>
                <w:rFonts w:ascii="Calibri Light" w:hAnsi="Calibri Light"/>
                <w:b/>
              </w:rPr>
              <w:t xml:space="preserve"> </w:t>
            </w:r>
            <w:r w:rsidR="006C4AAD">
              <w:rPr>
                <w:rFonts w:ascii="Calibri Light" w:hAnsi="Calibri Light"/>
                <w:b/>
              </w:rPr>
              <w:t>SOP</w:t>
            </w:r>
            <w:r w:rsidRPr="00D0361C">
              <w:rPr>
                <w:rFonts w:ascii="Calibri Light" w:hAnsi="Calibri Light"/>
                <w:b/>
              </w:rPr>
              <w:t xml:space="preserve"> </w:t>
            </w:r>
          </w:p>
        </w:tc>
        <w:tc>
          <w:tcPr>
            <w:tcW w:w="1000" w:type="pct"/>
          </w:tcPr>
          <w:p w14:paraId="5FE65697" w14:textId="77777777" w:rsidR="00341D4B" w:rsidRPr="00D0361C" w:rsidRDefault="00341D4B" w:rsidP="006E3F7B">
            <w:pPr>
              <w:contextualSpacing/>
              <w:rPr>
                <w:rFonts w:ascii="Calibri Light" w:hAnsi="Calibri Light"/>
              </w:rPr>
            </w:pPr>
            <w:r w:rsidRPr="00D0361C">
              <w:rPr>
                <w:rFonts w:ascii="Calibri Light" w:hAnsi="Calibri Light"/>
              </w:rPr>
              <w:t>KDT</w:t>
            </w:r>
          </w:p>
        </w:tc>
        <w:tc>
          <w:tcPr>
            <w:tcW w:w="1000" w:type="pct"/>
          </w:tcPr>
          <w:p w14:paraId="2294D698" w14:textId="77777777" w:rsidR="00341D4B" w:rsidRPr="00D0361C" w:rsidRDefault="00341D4B" w:rsidP="006E3F7B">
            <w:pPr>
              <w:contextualSpacing/>
              <w:rPr>
                <w:rFonts w:ascii="Calibri Light" w:hAnsi="Calibri Light"/>
              </w:rPr>
            </w:pPr>
          </w:p>
        </w:tc>
        <w:tc>
          <w:tcPr>
            <w:tcW w:w="1000" w:type="pct"/>
          </w:tcPr>
          <w:p w14:paraId="42F942BC" w14:textId="77777777" w:rsidR="00341D4B" w:rsidRPr="00D0361C" w:rsidRDefault="00341D4B" w:rsidP="00341D4B">
            <w:pPr>
              <w:contextualSpacing/>
              <w:rPr>
                <w:rFonts w:ascii="Calibri Light" w:hAnsi="Calibri Light"/>
              </w:rPr>
            </w:pPr>
          </w:p>
        </w:tc>
        <w:tc>
          <w:tcPr>
            <w:tcW w:w="1000" w:type="pct"/>
          </w:tcPr>
          <w:p w14:paraId="6F820501" w14:textId="6A713038" w:rsidR="00341D4B" w:rsidRPr="00D0361C" w:rsidRDefault="00341D4B" w:rsidP="00341D4B">
            <w:pPr>
              <w:contextualSpacing/>
              <w:rPr>
                <w:rFonts w:ascii="Calibri Light" w:hAnsi="Calibri Light"/>
                <w:b/>
              </w:rPr>
            </w:pPr>
            <w:r w:rsidRPr="00D0361C">
              <w:rPr>
                <w:rFonts w:ascii="Calibri Light" w:hAnsi="Calibri Light"/>
                <w:b/>
              </w:rPr>
              <w:t>CHN</w:t>
            </w:r>
            <w:r w:rsidR="00301138">
              <w:rPr>
                <w:rFonts w:ascii="Calibri Light" w:hAnsi="Calibri Light"/>
                <w:b/>
              </w:rPr>
              <w:t>21</w:t>
            </w:r>
          </w:p>
        </w:tc>
      </w:tr>
      <w:tr w:rsidR="00341D4B" w:rsidRPr="00D0361C" w14:paraId="21862843" w14:textId="77777777" w:rsidTr="008E1EB7">
        <w:trPr>
          <w:cantSplit/>
          <w:trHeight w:val="564"/>
        </w:trPr>
        <w:tc>
          <w:tcPr>
            <w:tcW w:w="1000" w:type="pct"/>
          </w:tcPr>
          <w:p w14:paraId="25FE6253" w14:textId="77777777" w:rsidR="00341D4B" w:rsidRPr="00D0361C" w:rsidRDefault="00341D4B" w:rsidP="006E3F7B">
            <w:pPr>
              <w:contextualSpacing/>
              <w:rPr>
                <w:rFonts w:ascii="Calibri Light" w:hAnsi="Calibri Light"/>
              </w:rPr>
            </w:pPr>
            <w:r w:rsidRPr="00D0361C">
              <w:rPr>
                <w:rFonts w:ascii="Calibri Light" w:hAnsi="Calibri Light"/>
              </w:rPr>
              <w:t xml:space="preserve">1.02 </w:t>
            </w:r>
          </w:p>
        </w:tc>
        <w:tc>
          <w:tcPr>
            <w:tcW w:w="1000" w:type="pct"/>
          </w:tcPr>
          <w:p w14:paraId="2B0ED156" w14:textId="77777777" w:rsidR="00341D4B" w:rsidRPr="00D0361C" w:rsidRDefault="00341D4B" w:rsidP="006E3F7B">
            <w:pPr>
              <w:contextualSpacing/>
              <w:rPr>
                <w:rFonts w:ascii="Calibri Light" w:hAnsi="Calibri Light"/>
              </w:rPr>
            </w:pPr>
          </w:p>
        </w:tc>
        <w:tc>
          <w:tcPr>
            <w:tcW w:w="1000" w:type="pct"/>
          </w:tcPr>
          <w:p w14:paraId="72819925" w14:textId="77777777" w:rsidR="00341D4B" w:rsidRPr="00D0361C" w:rsidRDefault="00341D4B" w:rsidP="006E3F7B">
            <w:pPr>
              <w:contextualSpacing/>
              <w:rPr>
                <w:rFonts w:ascii="Calibri Light" w:hAnsi="Calibri Light"/>
              </w:rPr>
            </w:pPr>
          </w:p>
        </w:tc>
        <w:tc>
          <w:tcPr>
            <w:tcW w:w="1000" w:type="pct"/>
          </w:tcPr>
          <w:p w14:paraId="70DD1687" w14:textId="77777777" w:rsidR="00341D4B" w:rsidRPr="00D0361C" w:rsidRDefault="00341D4B" w:rsidP="00341D4B">
            <w:pPr>
              <w:contextualSpacing/>
              <w:rPr>
                <w:rFonts w:ascii="Calibri Light" w:hAnsi="Calibri Light"/>
              </w:rPr>
            </w:pPr>
          </w:p>
        </w:tc>
        <w:tc>
          <w:tcPr>
            <w:tcW w:w="1000" w:type="pct"/>
          </w:tcPr>
          <w:p w14:paraId="6CB61D12" w14:textId="77777777" w:rsidR="00341D4B" w:rsidRPr="00D0361C" w:rsidRDefault="00341D4B" w:rsidP="00341D4B">
            <w:pPr>
              <w:contextualSpacing/>
              <w:rPr>
                <w:rFonts w:ascii="Calibri Light" w:hAnsi="Calibri Light"/>
              </w:rPr>
            </w:pPr>
          </w:p>
        </w:tc>
      </w:tr>
      <w:tr w:rsidR="00341D4B" w:rsidRPr="00D0361C" w14:paraId="128EB603" w14:textId="77777777" w:rsidTr="008E1EB7">
        <w:trPr>
          <w:cantSplit/>
          <w:trHeight w:val="564"/>
        </w:trPr>
        <w:tc>
          <w:tcPr>
            <w:tcW w:w="1000" w:type="pct"/>
          </w:tcPr>
          <w:p w14:paraId="32C35B65" w14:textId="77777777" w:rsidR="00341D4B" w:rsidRPr="00D0361C" w:rsidRDefault="00341D4B" w:rsidP="006E3F7B">
            <w:pPr>
              <w:contextualSpacing/>
              <w:rPr>
                <w:rFonts w:ascii="Calibri Light" w:hAnsi="Calibri Light"/>
              </w:rPr>
            </w:pPr>
          </w:p>
        </w:tc>
        <w:tc>
          <w:tcPr>
            <w:tcW w:w="1000" w:type="pct"/>
          </w:tcPr>
          <w:p w14:paraId="0B960F5B" w14:textId="77777777" w:rsidR="00341D4B" w:rsidRPr="00D0361C" w:rsidRDefault="00341D4B" w:rsidP="006E3F7B">
            <w:pPr>
              <w:contextualSpacing/>
              <w:rPr>
                <w:rFonts w:ascii="Calibri Light" w:hAnsi="Calibri Light"/>
              </w:rPr>
            </w:pPr>
          </w:p>
        </w:tc>
        <w:tc>
          <w:tcPr>
            <w:tcW w:w="1000" w:type="pct"/>
          </w:tcPr>
          <w:p w14:paraId="16D7CB7C" w14:textId="77777777" w:rsidR="00341D4B" w:rsidRPr="00D0361C" w:rsidRDefault="00341D4B" w:rsidP="006E3F7B">
            <w:pPr>
              <w:contextualSpacing/>
              <w:rPr>
                <w:rFonts w:ascii="Calibri Light" w:hAnsi="Calibri Light"/>
              </w:rPr>
            </w:pPr>
          </w:p>
        </w:tc>
        <w:tc>
          <w:tcPr>
            <w:tcW w:w="1000" w:type="pct"/>
          </w:tcPr>
          <w:p w14:paraId="6FA61B14" w14:textId="77777777" w:rsidR="00341D4B" w:rsidRPr="00D0361C" w:rsidRDefault="00341D4B" w:rsidP="006E3F7B">
            <w:pPr>
              <w:contextualSpacing/>
              <w:rPr>
                <w:rFonts w:ascii="Calibri Light" w:hAnsi="Calibri Light"/>
              </w:rPr>
            </w:pPr>
          </w:p>
          <w:p w14:paraId="5269AF99" w14:textId="77777777" w:rsidR="00341D4B" w:rsidRPr="00D0361C" w:rsidRDefault="00341D4B" w:rsidP="006E3F7B">
            <w:pPr>
              <w:contextualSpacing/>
              <w:rPr>
                <w:rFonts w:ascii="Calibri Light" w:hAnsi="Calibri Light"/>
              </w:rPr>
            </w:pPr>
          </w:p>
        </w:tc>
        <w:tc>
          <w:tcPr>
            <w:tcW w:w="1000" w:type="pct"/>
          </w:tcPr>
          <w:p w14:paraId="3B8258A0" w14:textId="77777777" w:rsidR="00341D4B" w:rsidRPr="00D0361C" w:rsidRDefault="00341D4B" w:rsidP="00341D4B">
            <w:pPr>
              <w:contextualSpacing/>
              <w:rPr>
                <w:rFonts w:ascii="Calibri Light" w:hAnsi="Calibri Light"/>
              </w:rPr>
            </w:pPr>
          </w:p>
        </w:tc>
      </w:tr>
    </w:tbl>
    <w:p w14:paraId="07E95A4C" w14:textId="77777777" w:rsidR="00674A3D" w:rsidRPr="00D0361C" w:rsidRDefault="00674A3D" w:rsidP="006E3F7B">
      <w:pPr>
        <w:contextualSpacing/>
        <w:rPr>
          <w:rFonts w:ascii="Calibri Light" w:hAnsi="Calibri Light"/>
        </w:rPr>
      </w:pPr>
    </w:p>
    <w:p w14:paraId="1E39DAD8" w14:textId="77777777" w:rsidR="008E1EB7" w:rsidRPr="008E1EB7" w:rsidRDefault="008E1EB7" w:rsidP="008E1EB7">
      <w:pPr>
        <w:rPr>
          <w:rFonts w:ascii="Calibri Light" w:eastAsia="Cambria" w:hAnsi="Calibri Light"/>
          <w:lang w:eastAsia="nl-NL"/>
        </w:rPr>
      </w:pPr>
    </w:p>
    <w:p w14:paraId="2C8D6404" w14:textId="77777777" w:rsidR="008E1EB7" w:rsidRPr="009C7B16" w:rsidRDefault="008E1EB7" w:rsidP="008E1EB7">
      <w:pPr>
        <w:rPr>
          <w:rFonts w:ascii="Calibri Light" w:hAnsi="Calibri Light"/>
          <w:b/>
          <w:u w:val="single"/>
        </w:rPr>
      </w:pPr>
      <w:r w:rsidRPr="009C7B16">
        <w:rPr>
          <w:rFonts w:ascii="Calibri Light" w:hAnsi="Calibri Light"/>
          <w:b/>
          <w:u w:val="single"/>
        </w:rPr>
        <w:t>Site training record</w:t>
      </w:r>
    </w:p>
    <w:p w14:paraId="4742B53C" w14:textId="77777777" w:rsidR="008E1EB7" w:rsidRPr="008E1EB7" w:rsidRDefault="008E1EB7" w:rsidP="008E1EB7">
      <w:pPr>
        <w:rPr>
          <w:rFonts w:ascii="Calibri Light" w:eastAsia="Cambria" w:hAnsi="Calibri Light"/>
          <w:lang w:eastAsia="nl-NL"/>
        </w:rPr>
      </w:pPr>
      <w:r w:rsidRPr="008E1EB7">
        <w:rPr>
          <w:rFonts w:ascii="Calibri Light" w:eastAsia="Cambria" w:hAnsi="Calibri Light"/>
          <w:lang w:eastAsia="nl-NL"/>
        </w:rPr>
        <w:lastRenderedPageBreak/>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75"/>
        <w:gridCol w:w="2646"/>
        <w:gridCol w:w="1862"/>
        <w:gridCol w:w="2012"/>
      </w:tblGrid>
      <w:tr w:rsidR="008E1EB7" w:rsidRPr="009A4266" w14:paraId="6E10B61C" w14:textId="77777777" w:rsidTr="00D0361C">
        <w:trPr>
          <w:trHeight w:val="242"/>
        </w:trPr>
        <w:tc>
          <w:tcPr>
            <w:tcW w:w="10070" w:type="dxa"/>
            <w:gridSpan w:val="5"/>
            <w:tcBorders>
              <w:top w:val="single" w:sz="24" w:space="0" w:color="auto"/>
              <w:bottom w:val="single" w:sz="4" w:space="0" w:color="auto"/>
            </w:tcBorders>
          </w:tcPr>
          <w:p w14:paraId="652F9915" w14:textId="77777777" w:rsidR="008E1EB7" w:rsidRPr="009A4266" w:rsidRDefault="008E1EB7" w:rsidP="00D0361C">
            <w:pPr>
              <w:widowControl w:val="0"/>
              <w:jc w:val="center"/>
              <w:rPr>
                <w:rFonts w:cs="Arial"/>
                <w:b/>
              </w:rPr>
            </w:pPr>
            <w:r w:rsidRPr="009A4266">
              <w:rPr>
                <w:rFonts w:cs="Arial"/>
                <w:b/>
              </w:rPr>
              <w:t>Document History</w:t>
            </w:r>
          </w:p>
        </w:tc>
      </w:tr>
      <w:tr w:rsidR="008E1EB7" w:rsidRPr="009A4266" w14:paraId="0C70E4B0" w14:textId="77777777" w:rsidTr="00D0361C">
        <w:trPr>
          <w:trHeight w:val="242"/>
        </w:trPr>
        <w:tc>
          <w:tcPr>
            <w:tcW w:w="1413" w:type="dxa"/>
          </w:tcPr>
          <w:p w14:paraId="12273734" w14:textId="77777777" w:rsidR="008E1EB7" w:rsidRPr="009A4266" w:rsidRDefault="008E1EB7" w:rsidP="00D0361C">
            <w:pPr>
              <w:widowControl w:val="0"/>
              <w:jc w:val="center"/>
              <w:rPr>
                <w:rFonts w:cs="Arial"/>
                <w:b/>
              </w:rPr>
            </w:pPr>
            <w:r w:rsidRPr="009A4266">
              <w:rPr>
                <w:rFonts w:cs="Arial"/>
                <w:b/>
              </w:rPr>
              <w:t>Version No.</w:t>
            </w:r>
          </w:p>
        </w:tc>
        <w:tc>
          <w:tcPr>
            <w:tcW w:w="1549" w:type="dxa"/>
          </w:tcPr>
          <w:p w14:paraId="057D7014" w14:textId="77777777" w:rsidR="008E1EB7" w:rsidRPr="009A4266" w:rsidRDefault="008E1EB7" w:rsidP="00D0361C">
            <w:pPr>
              <w:widowControl w:val="0"/>
              <w:jc w:val="center"/>
              <w:rPr>
                <w:rFonts w:cs="Arial"/>
                <w:b/>
              </w:rPr>
            </w:pPr>
            <w:r>
              <w:rPr>
                <w:rFonts w:cs="Arial"/>
                <w:b/>
              </w:rPr>
              <w:t>Trained staff initials</w:t>
            </w:r>
          </w:p>
        </w:tc>
        <w:tc>
          <w:tcPr>
            <w:tcW w:w="2892" w:type="dxa"/>
          </w:tcPr>
          <w:p w14:paraId="38416CDC" w14:textId="77777777" w:rsidR="008E1EB7" w:rsidRPr="009A4266" w:rsidRDefault="008E1EB7" w:rsidP="00D0361C">
            <w:pPr>
              <w:widowControl w:val="0"/>
              <w:jc w:val="center"/>
              <w:rPr>
                <w:rFonts w:cs="Arial"/>
                <w:b/>
              </w:rPr>
            </w:pPr>
            <w:r>
              <w:rPr>
                <w:rFonts w:cs="Arial"/>
                <w:b/>
              </w:rPr>
              <w:t>Signature of trained staff</w:t>
            </w:r>
          </w:p>
        </w:tc>
        <w:tc>
          <w:tcPr>
            <w:tcW w:w="2063" w:type="dxa"/>
          </w:tcPr>
          <w:p w14:paraId="40F9F33D" w14:textId="77777777" w:rsidR="008E1EB7" w:rsidRPr="009A4266" w:rsidRDefault="008E1EB7" w:rsidP="00D0361C">
            <w:pPr>
              <w:widowControl w:val="0"/>
              <w:jc w:val="center"/>
              <w:rPr>
                <w:rFonts w:cs="Arial"/>
                <w:b/>
              </w:rPr>
            </w:pPr>
            <w:r w:rsidRPr="009A4266">
              <w:rPr>
                <w:rFonts w:cs="Arial"/>
                <w:b/>
              </w:rPr>
              <w:t>Date</w:t>
            </w:r>
          </w:p>
        </w:tc>
        <w:tc>
          <w:tcPr>
            <w:tcW w:w="2153" w:type="dxa"/>
          </w:tcPr>
          <w:p w14:paraId="4FF5314B" w14:textId="77777777" w:rsidR="008E1EB7" w:rsidRPr="009A4266" w:rsidRDefault="008E1EB7" w:rsidP="00D0361C">
            <w:pPr>
              <w:widowControl w:val="0"/>
              <w:jc w:val="center"/>
              <w:rPr>
                <w:rFonts w:cs="Arial"/>
                <w:b/>
              </w:rPr>
            </w:pPr>
            <w:r>
              <w:rPr>
                <w:rFonts w:cs="Arial"/>
                <w:b/>
              </w:rPr>
              <w:t>Trainer’s Initials</w:t>
            </w:r>
          </w:p>
        </w:tc>
      </w:tr>
      <w:tr w:rsidR="008E1EB7" w:rsidRPr="009A4266" w14:paraId="7C3F2FA0" w14:textId="77777777" w:rsidTr="00D0361C">
        <w:trPr>
          <w:trHeight w:val="242"/>
        </w:trPr>
        <w:tc>
          <w:tcPr>
            <w:tcW w:w="1413" w:type="dxa"/>
          </w:tcPr>
          <w:p w14:paraId="6201F0A1" w14:textId="77777777" w:rsidR="008E1EB7" w:rsidRPr="008E1EB7" w:rsidRDefault="008E1EB7" w:rsidP="00D0361C">
            <w:pPr>
              <w:widowControl w:val="0"/>
              <w:rPr>
                <w:rFonts w:cs="Arial"/>
                <w:b/>
                <w:color w:val="A6A6A6"/>
              </w:rPr>
            </w:pPr>
            <w:r w:rsidRPr="008E1EB7">
              <w:rPr>
                <w:rFonts w:cs="Arial"/>
                <w:b/>
                <w:color w:val="A6A6A6"/>
              </w:rPr>
              <w:t>1.01</w:t>
            </w:r>
          </w:p>
        </w:tc>
        <w:tc>
          <w:tcPr>
            <w:tcW w:w="1549" w:type="dxa"/>
          </w:tcPr>
          <w:p w14:paraId="7F792F45" w14:textId="77777777" w:rsidR="008E1EB7" w:rsidRPr="008E1EB7" w:rsidRDefault="008E1EB7" w:rsidP="00D0361C">
            <w:pPr>
              <w:widowControl w:val="0"/>
              <w:rPr>
                <w:rFonts w:cs="Arial"/>
                <w:b/>
                <w:color w:val="A6A6A6"/>
              </w:rPr>
            </w:pPr>
            <w:r w:rsidRPr="008E1EB7">
              <w:rPr>
                <w:rFonts w:cs="Arial"/>
                <w:b/>
                <w:color w:val="A6A6A6"/>
              </w:rPr>
              <w:t>KDT</w:t>
            </w:r>
          </w:p>
        </w:tc>
        <w:tc>
          <w:tcPr>
            <w:tcW w:w="2892" w:type="dxa"/>
          </w:tcPr>
          <w:p w14:paraId="671761A6" w14:textId="77777777" w:rsidR="008E1EB7" w:rsidRPr="008E1EB7" w:rsidRDefault="008E1EB7" w:rsidP="00D0361C">
            <w:pPr>
              <w:widowControl w:val="0"/>
              <w:rPr>
                <w:rFonts w:cs="Arial"/>
                <w:b/>
                <w:color w:val="A6A6A6"/>
              </w:rPr>
            </w:pPr>
            <w:r w:rsidRPr="008E1EB7">
              <w:rPr>
                <w:rFonts w:cs="Arial"/>
                <w:b/>
                <w:color w:val="A6A6A6"/>
              </w:rPr>
              <w:t>Example row</w:t>
            </w:r>
          </w:p>
        </w:tc>
        <w:tc>
          <w:tcPr>
            <w:tcW w:w="2063" w:type="dxa"/>
          </w:tcPr>
          <w:p w14:paraId="070A199D" w14:textId="77777777" w:rsidR="008E1EB7" w:rsidRPr="008E1EB7" w:rsidRDefault="008E1EB7" w:rsidP="00D0361C">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29855CA0" w14:textId="77777777" w:rsidR="008E1EB7" w:rsidRPr="008E1EB7" w:rsidRDefault="008E1EB7" w:rsidP="00D0361C">
            <w:pPr>
              <w:widowControl w:val="0"/>
              <w:rPr>
                <w:rFonts w:cs="Arial"/>
                <w:b/>
                <w:color w:val="A6A6A6"/>
              </w:rPr>
            </w:pPr>
            <w:r w:rsidRPr="008E1EB7">
              <w:rPr>
                <w:rFonts w:cs="Arial"/>
                <w:b/>
                <w:color w:val="A6A6A6"/>
              </w:rPr>
              <w:t>DM</w:t>
            </w:r>
          </w:p>
        </w:tc>
      </w:tr>
      <w:tr w:rsidR="008E1EB7" w:rsidRPr="009A4266" w14:paraId="71A055B2" w14:textId="77777777" w:rsidTr="00D0361C">
        <w:trPr>
          <w:trHeight w:val="242"/>
        </w:trPr>
        <w:tc>
          <w:tcPr>
            <w:tcW w:w="1413" w:type="dxa"/>
          </w:tcPr>
          <w:p w14:paraId="1F131499" w14:textId="77777777" w:rsidR="008E1EB7" w:rsidRPr="009A4266" w:rsidRDefault="008E1EB7" w:rsidP="00D0361C">
            <w:pPr>
              <w:widowControl w:val="0"/>
              <w:rPr>
                <w:rFonts w:cs="Arial"/>
              </w:rPr>
            </w:pPr>
          </w:p>
        </w:tc>
        <w:tc>
          <w:tcPr>
            <w:tcW w:w="1549" w:type="dxa"/>
          </w:tcPr>
          <w:p w14:paraId="3A09F4A5" w14:textId="77777777" w:rsidR="008E1EB7" w:rsidRPr="009A4266" w:rsidRDefault="008E1EB7" w:rsidP="00D0361C">
            <w:pPr>
              <w:widowControl w:val="0"/>
              <w:rPr>
                <w:rFonts w:cs="Arial"/>
              </w:rPr>
            </w:pPr>
          </w:p>
        </w:tc>
        <w:tc>
          <w:tcPr>
            <w:tcW w:w="2892" w:type="dxa"/>
          </w:tcPr>
          <w:p w14:paraId="2AFB2739" w14:textId="77777777" w:rsidR="008E1EB7" w:rsidRPr="009A4266" w:rsidRDefault="008E1EB7" w:rsidP="00D0361C">
            <w:pPr>
              <w:widowControl w:val="0"/>
              <w:rPr>
                <w:rFonts w:cs="Arial"/>
              </w:rPr>
            </w:pPr>
          </w:p>
        </w:tc>
        <w:tc>
          <w:tcPr>
            <w:tcW w:w="2063" w:type="dxa"/>
          </w:tcPr>
          <w:p w14:paraId="001C81EA" w14:textId="77777777" w:rsidR="008E1EB7" w:rsidRPr="009A4266" w:rsidRDefault="008E1EB7" w:rsidP="00D0361C">
            <w:pPr>
              <w:widowControl w:val="0"/>
              <w:rPr>
                <w:rFonts w:cs="Arial"/>
              </w:rPr>
            </w:pPr>
          </w:p>
        </w:tc>
        <w:tc>
          <w:tcPr>
            <w:tcW w:w="2153" w:type="dxa"/>
          </w:tcPr>
          <w:p w14:paraId="60B09711" w14:textId="77777777" w:rsidR="008E1EB7" w:rsidRPr="009A4266" w:rsidRDefault="008E1EB7" w:rsidP="00D0361C">
            <w:pPr>
              <w:widowControl w:val="0"/>
              <w:rPr>
                <w:rFonts w:cs="Arial"/>
              </w:rPr>
            </w:pPr>
          </w:p>
        </w:tc>
      </w:tr>
      <w:tr w:rsidR="008E1EB7" w:rsidRPr="009A4266" w14:paraId="7CB3A90A" w14:textId="77777777" w:rsidTr="00D0361C">
        <w:trPr>
          <w:trHeight w:val="242"/>
        </w:trPr>
        <w:tc>
          <w:tcPr>
            <w:tcW w:w="1413" w:type="dxa"/>
          </w:tcPr>
          <w:p w14:paraId="2F0472D2" w14:textId="77777777" w:rsidR="008E1EB7" w:rsidRPr="009A4266" w:rsidRDefault="008E1EB7" w:rsidP="00D0361C">
            <w:pPr>
              <w:widowControl w:val="0"/>
              <w:rPr>
                <w:rFonts w:cs="Arial"/>
              </w:rPr>
            </w:pPr>
          </w:p>
        </w:tc>
        <w:tc>
          <w:tcPr>
            <w:tcW w:w="1549" w:type="dxa"/>
          </w:tcPr>
          <w:p w14:paraId="58B59E28" w14:textId="77777777" w:rsidR="008E1EB7" w:rsidRPr="009A4266" w:rsidRDefault="008E1EB7" w:rsidP="00D0361C">
            <w:pPr>
              <w:widowControl w:val="0"/>
              <w:rPr>
                <w:rFonts w:cs="Arial"/>
              </w:rPr>
            </w:pPr>
          </w:p>
        </w:tc>
        <w:tc>
          <w:tcPr>
            <w:tcW w:w="2892" w:type="dxa"/>
          </w:tcPr>
          <w:p w14:paraId="4A814364" w14:textId="77777777" w:rsidR="008E1EB7" w:rsidRPr="009A4266" w:rsidRDefault="008E1EB7" w:rsidP="00D0361C">
            <w:pPr>
              <w:widowControl w:val="0"/>
              <w:rPr>
                <w:rFonts w:cs="Arial"/>
              </w:rPr>
            </w:pPr>
          </w:p>
        </w:tc>
        <w:tc>
          <w:tcPr>
            <w:tcW w:w="2063" w:type="dxa"/>
          </w:tcPr>
          <w:p w14:paraId="5C032B84" w14:textId="77777777" w:rsidR="008E1EB7" w:rsidRPr="009A4266" w:rsidRDefault="008E1EB7" w:rsidP="00D0361C">
            <w:pPr>
              <w:widowControl w:val="0"/>
              <w:rPr>
                <w:rFonts w:cs="Arial"/>
              </w:rPr>
            </w:pPr>
          </w:p>
        </w:tc>
        <w:tc>
          <w:tcPr>
            <w:tcW w:w="2153" w:type="dxa"/>
          </w:tcPr>
          <w:p w14:paraId="00A95F24" w14:textId="77777777" w:rsidR="008E1EB7" w:rsidRPr="009A4266" w:rsidRDefault="008E1EB7" w:rsidP="00D0361C">
            <w:pPr>
              <w:widowControl w:val="0"/>
              <w:rPr>
                <w:rFonts w:cs="Arial"/>
              </w:rPr>
            </w:pPr>
          </w:p>
        </w:tc>
      </w:tr>
      <w:tr w:rsidR="008E1EB7" w:rsidRPr="009A4266" w14:paraId="47DF43BD" w14:textId="77777777" w:rsidTr="00D0361C">
        <w:trPr>
          <w:trHeight w:val="242"/>
        </w:trPr>
        <w:tc>
          <w:tcPr>
            <w:tcW w:w="1413" w:type="dxa"/>
          </w:tcPr>
          <w:p w14:paraId="1368D0FC" w14:textId="77777777" w:rsidR="008E1EB7" w:rsidRPr="009A4266" w:rsidRDefault="008E1EB7" w:rsidP="00D0361C">
            <w:pPr>
              <w:widowControl w:val="0"/>
              <w:rPr>
                <w:rFonts w:cs="Arial"/>
              </w:rPr>
            </w:pPr>
          </w:p>
        </w:tc>
        <w:tc>
          <w:tcPr>
            <w:tcW w:w="1549" w:type="dxa"/>
          </w:tcPr>
          <w:p w14:paraId="3726053A" w14:textId="77777777" w:rsidR="008E1EB7" w:rsidRPr="009A4266" w:rsidRDefault="008E1EB7" w:rsidP="00D0361C">
            <w:pPr>
              <w:widowControl w:val="0"/>
              <w:rPr>
                <w:rFonts w:cs="Arial"/>
              </w:rPr>
            </w:pPr>
          </w:p>
        </w:tc>
        <w:tc>
          <w:tcPr>
            <w:tcW w:w="2892" w:type="dxa"/>
          </w:tcPr>
          <w:p w14:paraId="48A345F5" w14:textId="77777777" w:rsidR="008E1EB7" w:rsidRPr="009A4266" w:rsidRDefault="008E1EB7" w:rsidP="00D0361C">
            <w:pPr>
              <w:widowControl w:val="0"/>
              <w:rPr>
                <w:rFonts w:cs="Arial"/>
              </w:rPr>
            </w:pPr>
          </w:p>
        </w:tc>
        <w:tc>
          <w:tcPr>
            <w:tcW w:w="2063" w:type="dxa"/>
          </w:tcPr>
          <w:p w14:paraId="3ABF9136" w14:textId="77777777" w:rsidR="008E1EB7" w:rsidRPr="009A4266" w:rsidRDefault="008E1EB7" w:rsidP="00D0361C">
            <w:pPr>
              <w:widowControl w:val="0"/>
              <w:rPr>
                <w:rFonts w:cs="Arial"/>
              </w:rPr>
            </w:pPr>
          </w:p>
        </w:tc>
        <w:tc>
          <w:tcPr>
            <w:tcW w:w="2153" w:type="dxa"/>
          </w:tcPr>
          <w:p w14:paraId="623289D9" w14:textId="77777777" w:rsidR="008E1EB7" w:rsidRPr="009A4266" w:rsidRDefault="008E1EB7" w:rsidP="00D0361C">
            <w:pPr>
              <w:widowControl w:val="0"/>
              <w:rPr>
                <w:rFonts w:cs="Arial"/>
              </w:rPr>
            </w:pPr>
          </w:p>
        </w:tc>
      </w:tr>
      <w:tr w:rsidR="008E1EB7" w:rsidRPr="009A4266" w14:paraId="5CA68626" w14:textId="77777777" w:rsidTr="00D0361C">
        <w:trPr>
          <w:trHeight w:val="242"/>
        </w:trPr>
        <w:tc>
          <w:tcPr>
            <w:tcW w:w="1413" w:type="dxa"/>
          </w:tcPr>
          <w:p w14:paraId="5B3697CE" w14:textId="77777777" w:rsidR="008E1EB7" w:rsidRPr="009A4266" w:rsidRDefault="008E1EB7" w:rsidP="00D0361C">
            <w:pPr>
              <w:widowControl w:val="0"/>
              <w:rPr>
                <w:rFonts w:cs="Arial"/>
              </w:rPr>
            </w:pPr>
          </w:p>
        </w:tc>
        <w:tc>
          <w:tcPr>
            <w:tcW w:w="1549" w:type="dxa"/>
          </w:tcPr>
          <w:p w14:paraId="586A9420" w14:textId="77777777" w:rsidR="008E1EB7" w:rsidRPr="009A4266" w:rsidRDefault="008E1EB7" w:rsidP="00D0361C">
            <w:pPr>
              <w:widowControl w:val="0"/>
              <w:rPr>
                <w:rFonts w:cs="Arial"/>
              </w:rPr>
            </w:pPr>
          </w:p>
        </w:tc>
        <w:tc>
          <w:tcPr>
            <w:tcW w:w="2892" w:type="dxa"/>
          </w:tcPr>
          <w:p w14:paraId="0BC164BF" w14:textId="77777777" w:rsidR="008E1EB7" w:rsidRPr="009A4266" w:rsidRDefault="008E1EB7" w:rsidP="00D0361C">
            <w:pPr>
              <w:widowControl w:val="0"/>
              <w:rPr>
                <w:rFonts w:cs="Arial"/>
              </w:rPr>
            </w:pPr>
          </w:p>
        </w:tc>
        <w:tc>
          <w:tcPr>
            <w:tcW w:w="2063" w:type="dxa"/>
          </w:tcPr>
          <w:p w14:paraId="1542B40E" w14:textId="77777777" w:rsidR="008E1EB7" w:rsidRPr="009A4266" w:rsidRDefault="008E1EB7" w:rsidP="00D0361C">
            <w:pPr>
              <w:widowControl w:val="0"/>
              <w:rPr>
                <w:rFonts w:cs="Arial"/>
              </w:rPr>
            </w:pPr>
          </w:p>
        </w:tc>
        <w:tc>
          <w:tcPr>
            <w:tcW w:w="2153" w:type="dxa"/>
          </w:tcPr>
          <w:p w14:paraId="3B022732" w14:textId="77777777" w:rsidR="008E1EB7" w:rsidRPr="009A4266" w:rsidRDefault="008E1EB7" w:rsidP="00D0361C">
            <w:pPr>
              <w:widowControl w:val="0"/>
              <w:rPr>
                <w:rFonts w:cs="Arial"/>
              </w:rPr>
            </w:pPr>
          </w:p>
        </w:tc>
      </w:tr>
      <w:tr w:rsidR="008E1EB7" w:rsidRPr="009A4266" w14:paraId="12BF7A09" w14:textId="77777777" w:rsidTr="00D0361C">
        <w:trPr>
          <w:trHeight w:val="350"/>
        </w:trPr>
        <w:tc>
          <w:tcPr>
            <w:tcW w:w="1413" w:type="dxa"/>
          </w:tcPr>
          <w:p w14:paraId="7B75499A" w14:textId="77777777" w:rsidR="008E1EB7" w:rsidRPr="009A4266" w:rsidRDefault="008E1EB7" w:rsidP="00D0361C">
            <w:pPr>
              <w:widowControl w:val="0"/>
              <w:rPr>
                <w:rFonts w:cs="Arial"/>
              </w:rPr>
            </w:pPr>
          </w:p>
        </w:tc>
        <w:tc>
          <w:tcPr>
            <w:tcW w:w="1549" w:type="dxa"/>
          </w:tcPr>
          <w:p w14:paraId="5D958511" w14:textId="77777777" w:rsidR="008E1EB7" w:rsidRPr="009A4266" w:rsidRDefault="008E1EB7" w:rsidP="00D0361C">
            <w:pPr>
              <w:widowControl w:val="0"/>
              <w:rPr>
                <w:rFonts w:cs="Arial"/>
              </w:rPr>
            </w:pPr>
          </w:p>
        </w:tc>
        <w:tc>
          <w:tcPr>
            <w:tcW w:w="2892" w:type="dxa"/>
          </w:tcPr>
          <w:p w14:paraId="4C1EBB36" w14:textId="77777777" w:rsidR="008E1EB7" w:rsidRPr="009A4266" w:rsidRDefault="008E1EB7" w:rsidP="00D0361C">
            <w:pPr>
              <w:widowControl w:val="0"/>
              <w:rPr>
                <w:rFonts w:cs="Arial"/>
              </w:rPr>
            </w:pPr>
          </w:p>
        </w:tc>
        <w:tc>
          <w:tcPr>
            <w:tcW w:w="2063" w:type="dxa"/>
          </w:tcPr>
          <w:p w14:paraId="5200DEE2" w14:textId="77777777" w:rsidR="008E1EB7" w:rsidRPr="009A4266" w:rsidRDefault="008E1EB7" w:rsidP="00D0361C">
            <w:pPr>
              <w:widowControl w:val="0"/>
              <w:rPr>
                <w:rFonts w:cs="Arial"/>
              </w:rPr>
            </w:pPr>
          </w:p>
        </w:tc>
        <w:tc>
          <w:tcPr>
            <w:tcW w:w="2153" w:type="dxa"/>
          </w:tcPr>
          <w:p w14:paraId="06735CE5" w14:textId="77777777" w:rsidR="008E1EB7" w:rsidRPr="009A4266" w:rsidRDefault="008E1EB7" w:rsidP="00D0361C">
            <w:pPr>
              <w:widowControl w:val="0"/>
              <w:rPr>
                <w:rFonts w:cs="Arial"/>
              </w:rPr>
            </w:pPr>
          </w:p>
        </w:tc>
      </w:tr>
    </w:tbl>
    <w:p w14:paraId="56B971A0" w14:textId="77777777" w:rsidR="008E1EB7" w:rsidRPr="008E1EB7" w:rsidRDefault="008E1EB7" w:rsidP="008E1EB7">
      <w:pPr>
        <w:rPr>
          <w:rFonts w:ascii="Calibri Light" w:eastAsia="Cambria" w:hAnsi="Calibri Light"/>
          <w:lang w:eastAsia="nl-NL"/>
        </w:rPr>
      </w:pPr>
    </w:p>
    <w:p w14:paraId="2348F678" w14:textId="77777777" w:rsidR="001C4D36" w:rsidRPr="00D0361C" w:rsidRDefault="001C4D36" w:rsidP="006E3F7B">
      <w:pPr>
        <w:contextualSpacing/>
        <w:rPr>
          <w:rFonts w:ascii="Calibri Light" w:hAnsi="Calibri Light"/>
        </w:rPr>
      </w:pPr>
      <w:bookmarkStart w:id="0" w:name="_GoBack"/>
      <w:bookmarkEnd w:id="0"/>
    </w:p>
    <w:sectPr w:rsidR="001C4D36" w:rsidRPr="00D0361C" w:rsidSect="00674A3D">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9416" w14:textId="77777777" w:rsidR="004C35FF" w:rsidRDefault="004C35FF" w:rsidP="00674A3D">
      <w:r>
        <w:separator/>
      </w:r>
    </w:p>
  </w:endnote>
  <w:endnote w:type="continuationSeparator" w:id="0">
    <w:p w14:paraId="7D363572" w14:textId="77777777" w:rsidR="004C35FF" w:rsidRDefault="004C35FF" w:rsidP="006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4F1D" w14:textId="5A217D8C" w:rsidR="006E3F7B" w:rsidRPr="009C7B16" w:rsidRDefault="006E3F7B" w:rsidP="006E3F7B">
    <w:pPr>
      <w:pStyle w:val="Footer"/>
      <w:jc w:val="center"/>
      <w:rPr>
        <w:b/>
      </w:rPr>
    </w:pPr>
    <w:r w:rsidRPr="009C7B16">
      <w:rPr>
        <w:b/>
      </w:rPr>
      <w:t>Version 1.01</w:t>
    </w:r>
    <w:r>
      <w:rPr>
        <w:b/>
      </w:rPr>
      <w:t xml:space="preserve"> (</w:t>
    </w:r>
    <w:r w:rsidR="004D7E83">
      <w:rPr>
        <w:b/>
      </w:rPr>
      <w:t>14Sep2016</w:t>
    </w:r>
    <w:r>
      <w:rPr>
        <w:b/>
      </w:rPr>
      <w:t>)</w:t>
    </w:r>
  </w:p>
  <w:p w14:paraId="1809CD66" w14:textId="77777777" w:rsidR="003D5D96" w:rsidRDefault="003D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3A14" w14:textId="77777777" w:rsidR="004C35FF" w:rsidRDefault="004C35FF" w:rsidP="00674A3D">
      <w:r>
        <w:separator/>
      </w:r>
    </w:p>
  </w:footnote>
  <w:footnote w:type="continuationSeparator" w:id="0">
    <w:p w14:paraId="2877F3D5" w14:textId="77777777" w:rsidR="004C35FF" w:rsidRDefault="004C35FF" w:rsidP="0067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DDA0" w14:textId="4D094E62" w:rsidR="003D5D96" w:rsidRDefault="00FE2313" w:rsidP="00674A3D">
    <w:pPr>
      <w:pStyle w:val="Header"/>
    </w:pPr>
    <w:r>
      <w:rPr>
        <w:b/>
        <w:color w:val="000000"/>
      </w:rPr>
      <w:t>CHAIN</w:t>
    </w:r>
    <w:r w:rsidR="00E00B48">
      <w:rPr>
        <w:b/>
        <w:color w:val="000000"/>
      </w:rPr>
      <w:t xml:space="preserve"> </w:t>
    </w:r>
    <w:r>
      <w:rPr>
        <w:b/>
        <w:color w:val="000000"/>
      </w:rPr>
      <w:t xml:space="preserve">Garmin </w:t>
    </w:r>
    <w:proofErr w:type="spellStart"/>
    <w:r>
      <w:rPr>
        <w:b/>
        <w:color w:val="000000"/>
      </w:rPr>
      <w:t>eTrex</w:t>
    </w:r>
    <w:proofErr w:type="spellEnd"/>
    <w:r>
      <w:rPr>
        <w:b/>
        <w:color w:val="000000"/>
      </w:rPr>
      <w:t xml:space="preserve"> 10 GPS User Manual</w:t>
    </w:r>
    <w:r w:rsidR="006E3F7B" w:rsidRPr="006E3F7B">
      <w:rPr>
        <w:b/>
        <w:color w:val="000000"/>
      </w:rPr>
      <w:tab/>
    </w:r>
    <w:r w:rsidR="00DD2770" w:rsidRPr="006E3F7B">
      <w:rPr>
        <w:b/>
        <w:noProof/>
        <w:color w:val="000000"/>
      </w:rPr>
      <w:drawing>
        <wp:inline distT="0" distB="0" distL="0" distR="0" wp14:anchorId="784D7596" wp14:editId="4EA4FBF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AE78D426"/>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350"/>
        </w:tabs>
        <w:ind w:left="1350" w:hanging="360"/>
      </w:pPr>
    </w:lvl>
    <w:lvl w:ilvl="4">
      <w:start w:val="1"/>
      <w:numFmt w:val="decimal"/>
      <w:lvlText w:val="%5."/>
      <w:lvlJc w:val="left"/>
      <w:pPr>
        <w:tabs>
          <w:tab w:val="num" w:pos="1170"/>
        </w:tabs>
        <w:ind w:left="117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C7B7B"/>
    <w:multiLevelType w:val="hybridMultilevel"/>
    <w:tmpl w:val="C93EEE2C"/>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AD0541A"/>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EA72DA7"/>
    <w:multiLevelType w:val="hybridMultilevel"/>
    <w:tmpl w:val="0DB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5000"/>
    <w:multiLevelType w:val="multilevel"/>
    <w:tmpl w:val="22F68CE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7F06048"/>
    <w:multiLevelType w:val="hybridMultilevel"/>
    <w:tmpl w:val="F3D01926"/>
    <w:lvl w:ilvl="0" w:tplc="F15AA9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F4354A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0CD5881"/>
    <w:multiLevelType w:val="hybridMultilevel"/>
    <w:tmpl w:val="431E67F0"/>
    <w:lvl w:ilvl="0" w:tplc="0413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8D5B75"/>
    <w:multiLevelType w:val="hybridMultilevel"/>
    <w:tmpl w:val="BBF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E29EF"/>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B7E43D4"/>
    <w:multiLevelType w:val="hybridMultilevel"/>
    <w:tmpl w:val="975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30892"/>
    <w:multiLevelType w:val="multilevel"/>
    <w:tmpl w:val="22F68CE2"/>
    <w:lvl w:ilvl="0">
      <w:start w:val="1"/>
      <w:numFmt w:val="decimal"/>
      <w:lvlText w:val="%1."/>
      <w:lvlJc w:val="left"/>
      <w:pPr>
        <w:tabs>
          <w:tab w:val="num" w:pos="720"/>
        </w:tabs>
        <w:ind w:left="720" w:hanging="360"/>
      </w:pPr>
    </w:lvl>
    <w:lvl w:ilvl="1">
      <w:start w:val="1"/>
      <w:numFmt w:val="decimal"/>
      <w:isLgl/>
      <w:lvlText w:val="%1.%2"/>
      <w:lvlJc w:val="left"/>
      <w:pPr>
        <w:ind w:left="820" w:hanging="4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ECE0B79"/>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3"/>
  </w:num>
  <w:num w:numId="2">
    <w:abstractNumId w:val="4"/>
  </w:num>
  <w:num w:numId="3">
    <w:abstractNumId w:val="11"/>
  </w:num>
  <w:num w:numId="4">
    <w:abstractNumId w:val="6"/>
  </w:num>
  <w:num w:numId="5">
    <w:abstractNumId w:val="5"/>
  </w:num>
  <w:num w:numId="6">
    <w:abstractNumId w:val="8"/>
  </w:num>
  <w:num w:numId="7">
    <w:abstractNumId w:val="12"/>
  </w:num>
  <w:num w:numId="8">
    <w:abstractNumId w:val="7"/>
  </w:num>
  <w:num w:numId="9">
    <w:abstractNumId w:val="0"/>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D"/>
    <w:rsid w:val="00004D65"/>
    <w:rsid w:val="000118A0"/>
    <w:rsid w:val="00021AE2"/>
    <w:rsid w:val="000226A9"/>
    <w:rsid w:val="0003702F"/>
    <w:rsid w:val="00037E5D"/>
    <w:rsid w:val="00043639"/>
    <w:rsid w:val="00052E08"/>
    <w:rsid w:val="0006209A"/>
    <w:rsid w:val="00070F0E"/>
    <w:rsid w:val="00083CA4"/>
    <w:rsid w:val="0008441A"/>
    <w:rsid w:val="000B3698"/>
    <w:rsid w:val="000C0BC1"/>
    <w:rsid w:val="000D2DEA"/>
    <w:rsid w:val="000F2B3F"/>
    <w:rsid w:val="0010566E"/>
    <w:rsid w:val="00107160"/>
    <w:rsid w:val="0012017B"/>
    <w:rsid w:val="00127FF6"/>
    <w:rsid w:val="00140A6A"/>
    <w:rsid w:val="00165569"/>
    <w:rsid w:val="00173D2D"/>
    <w:rsid w:val="001773CD"/>
    <w:rsid w:val="001A1903"/>
    <w:rsid w:val="001C4D36"/>
    <w:rsid w:val="001F1CCB"/>
    <w:rsid w:val="001F20C5"/>
    <w:rsid w:val="001F3692"/>
    <w:rsid w:val="00206690"/>
    <w:rsid w:val="0021239C"/>
    <w:rsid w:val="00216B3F"/>
    <w:rsid w:val="00217C9E"/>
    <w:rsid w:val="00237403"/>
    <w:rsid w:val="00244A88"/>
    <w:rsid w:val="00256245"/>
    <w:rsid w:val="00273569"/>
    <w:rsid w:val="00291462"/>
    <w:rsid w:val="002B18A4"/>
    <w:rsid w:val="002B69C3"/>
    <w:rsid w:val="002C751D"/>
    <w:rsid w:val="002E1FA3"/>
    <w:rsid w:val="002F3EA8"/>
    <w:rsid w:val="002F6AEB"/>
    <w:rsid w:val="00301138"/>
    <w:rsid w:val="00305D2E"/>
    <w:rsid w:val="00332E81"/>
    <w:rsid w:val="00341D4B"/>
    <w:rsid w:val="00344563"/>
    <w:rsid w:val="003510B7"/>
    <w:rsid w:val="00355C6C"/>
    <w:rsid w:val="003617CB"/>
    <w:rsid w:val="003650CF"/>
    <w:rsid w:val="00374432"/>
    <w:rsid w:val="00384239"/>
    <w:rsid w:val="003B6E49"/>
    <w:rsid w:val="003D0CC5"/>
    <w:rsid w:val="003D5D96"/>
    <w:rsid w:val="00432FFC"/>
    <w:rsid w:val="004370E8"/>
    <w:rsid w:val="00453DCE"/>
    <w:rsid w:val="00484615"/>
    <w:rsid w:val="00491A28"/>
    <w:rsid w:val="004C35FF"/>
    <w:rsid w:val="004D2184"/>
    <w:rsid w:val="004D48AB"/>
    <w:rsid w:val="004D7E83"/>
    <w:rsid w:val="004F3176"/>
    <w:rsid w:val="00504D1C"/>
    <w:rsid w:val="00514452"/>
    <w:rsid w:val="00542634"/>
    <w:rsid w:val="0054290B"/>
    <w:rsid w:val="005508B5"/>
    <w:rsid w:val="00570032"/>
    <w:rsid w:val="00583D92"/>
    <w:rsid w:val="00592485"/>
    <w:rsid w:val="005A2DC4"/>
    <w:rsid w:val="005D0466"/>
    <w:rsid w:val="005D0904"/>
    <w:rsid w:val="005D3C62"/>
    <w:rsid w:val="00633402"/>
    <w:rsid w:val="00674A3D"/>
    <w:rsid w:val="00680C71"/>
    <w:rsid w:val="006A779B"/>
    <w:rsid w:val="006C4AAD"/>
    <w:rsid w:val="006D7485"/>
    <w:rsid w:val="006E3F7B"/>
    <w:rsid w:val="006F1F0C"/>
    <w:rsid w:val="00704479"/>
    <w:rsid w:val="00705E82"/>
    <w:rsid w:val="00706FEA"/>
    <w:rsid w:val="00740E05"/>
    <w:rsid w:val="00756D8B"/>
    <w:rsid w:val="007715B6"/>
    <w:rsid w:val="007838F7"/>
    <w:rsid w:val="007924F5"/>
    <w:rsid w:val="00792CFF"/>
    <w:rsid w:val="007B4FBC"/>
    <w:rsid w:val="007B5059"/>
    <w:rsid w:val="007B70D7"/>
    <w:rsid w:val="007C202C"/>
    <w:rsid w:val="007C6DE5"/>
    <w:rsid w:val="007E5203"/>
    <w:rsid w:val="007F3D20"/>
    <w:rsid w:val="007F5D1F"/>
    <w:rsid w:val="00813186"/>
    <w:rsid w:val="008415B7"/>
    <w:rsid w:val="00885E7D"/>
    <w:rsid w:val="008B52E9"/>
    <w:rsid w:val="008B5952"/>
    <w:rsid w:val="008B6797"/>
    <w:rsid w:val="008B6D7B"/>
    <w:rsid w:val="008D1E1A"/>
    <w:rsid w:val="008E125B"/>
    <w:rsid w:val="008E1EB7"/>
    <w:rsid w:val="009047B8"/>
    <w:rsid w:val="0091579D"/>
    <w:rsid w:val="00916BF9"/>
    <w:rsid w:val="009213EA"/>
    <w:rsid w:val="00931247"/>
    <w:rsid w:val="00931D9D"/>
    <w:rsid w:val="00935209"/>
    <w:rsid w:val="00967446"/>
    <w:rsid w:val="009C4292"/>
    <w:rsid w:val="009E5AC4"/>
    <w:rsid w:val="009E7813"/>
    <w:rsid w:val="00A049FB"/>
    <w:rsid w:val="00A20DBF"/>
    <w:rsid w:val="00A35F45"/>
    <w:rsid w:val="00A636CA"/>
    <w:rsid w:val="00A63DE4"/>
    <w:rsid w:val="00AA7CE8"/>
    <w:rsid w:val="00B23E21"/>
    <w:rsid w:val="00B27493"/>
    <w:rsid w:val="00B33CE8"/>
    <w:rsid w:val="00B55D6A"/>
    <w:rsid w:val="00B702B0"/>
    <w:rsid w:val="00B82C5B"/>
    <w:rsid w:val="00B87797"/>
    <w:rsid w:val="00BA200F"/>
    <w:rsid w:val="00BC61A3"/>
    <w:rsid w:val="00BD778B"/>
    <w:rsid w:val="00BE2AD0"/>
    <w:rsid w:val="00BE75AF"/>
    <w:rsid w:val="00BF2770"/>
    <w:rsid w:val="00C02F1B"/>
    <w:rsid w:val="00C237E5"/>
    <w:rsid w:val="00C3061C"/>
    <w:rsid w:val="00C36E5F"/>
    <w:rsid w:val="00C524DB"/>
    <w:rsid w:val="00C740EA"/>
    <w:rsid w:val="00C80769"/>
    <w:rsid w:val="00CC5F9F"/>
    <w:rsid w:val="00CC73B2"/>
    <w:rsid w:val="00CE0551"/>
    <w:rsid w:val="00CF0AF9"/>
    <w:rsid w:val="00D0361C"/>
    <w:rsid w:val="00D03BBE"/>
    <w:rsid w:val="00D103D6"/>
    <w:rsid w:val="00D13E5D"/>
    <w:rsid w:val="00D22497"/>
    <w:rsid w:val="00D32ADE"/>
    <w:rsid w:val="00D33DE2"/>
    <w:rsid w:val="00D7659F"/>
    <w:rsid w:val="00D90FD7"/>
    <w:rsid w:val="00D934C4"/>
    <w:rsid w:val="00D939A6"/>
    <w:rsid w:val="00DA388F"/>
    <w:rsid w:val="00DB59C6"/>
    <w:rsid w:val="00DC19EF"/>
    <w:rsid w:val="00DC7BC7"/>
    <w:rsid w:val="00DD1848"/>
    <w:rsid w:val="00DD2770"/>
    <w:rsid w:val="00DE33A5"/>
    <w:rsid w:val="00DE4198"/>
    <w:rsid w:val="00DF5E64"/>
    <w:rsid w:val="00E00B48"/>
    <w:rsid w:val="00E05A6D"/>
    <w:rsid w:val="00E214BF"/>
    <w:rsid w:val="00E31A19"/>
    <w:rsid w:val="00E6409D"/>
    <w:rsid w:val="00E66B26"/>
    <w:rsid w:val="00EA2833"/>
    <w:rsid w:val="00EA2E26"/>
    <w:rsid w:val="00EE0204"/>
    <w:rsid w:val="00EF06F1"/>
    <w:rsid w:val="00F2344D"/>
    <w:rsid w:val="00F26FE2"/>
    <w:rsid w:val="00F31228"/>
    <w:rsid w:val="00F553AA"/>
    <w:rsid w:val="00F81EA7"/>
    <w:rsid w:val="00F86EAE"/>
    <w:rsid w:val="00FB5D2D"/>
    <w:rsid w:val="00FB661A"/>
    <w:rsid w:val="00FB6B61"/>
    <w:rsid w:val="00FC3C61"/>
    <w:rsid w:val="00FE2313"/>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1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E2"/>
    <w:rPr>
      <w:rFonts w:ascii="Times New Roman" w:eastAsia="Times New Roman" w:hAnsi="Times New Roman"/>
      <w:sz w:val="24"/>
      <w:szCs w:val="24"/>
      <w:lang w:val="en-GB"/>
    </w:rPr>
  </w:style>
  <w:style w:type="paragraph" w:styleId="Heading1">
    <w:name w:val="heading 1"/>
    <w:basedOn w:val="Normal"/>
    <w:next w:val="Normal"/>
    <w:link w:val="Heading1Char"/>
    <w:qFormat/>
    <w:rsid w:val="00674A3D"/>
    <w:pPr>
      <w:keepNext/>
      <w:jc w:val="both"/>
      <w:outlineLvl w:val="0"/>
    </w:pPr>
    <w:rPr>
      <w:b/>
      <w:bCs/>
      <w:u w:val="single"/>
      <w:lang w:val="en-US"/>
    </w:rPr>
  </w:style>
  <w:style w:type="paragraph" w:styleId="Heading2">
    <w:name w:val="heading 2"/>
    <w:basedOn w:val="Normal"/>
    <w:next w:val="Normal"/>
    <w:link w:val="Heading2Char"/>
    <w:qFormat/>
    <w:rsid w:val="00674A3D"/>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674A3D"/>
    <w:pPr>
      <w:keepNext/>
      <w:jc w:val="both"/>
      <w:outlineLvl w:val="2"/>
    </w:pPr>
    <w:rPr>
      <w:b/>
      <w:bCs/>
      <w:lang w:val="en-US"/>
    </w:rPr>
  </w:style>
  <w:style w:type="paragraph" w:styleId="Heading4">
    <w:name w:val="heading 4"/>
    <w:basedOn w:val="Normal"/>
    <w:next w:val="Normal"/>
    <w:link w:val="Heading4Char"/>
    <w:qFormat/>
    <w:rsid w:val="00674A3D"/>
    <w:pPr>
      <w:keepNext/>
      <w:jc w:val="center"/>
      <w:outlineLvl w:val="3"/>
    </w:pPr>
    <w:rPr>
      <w:b/>
      <w:bCs/>
    </w:rPr>
  </w:style>
  <w:style w:type="paragraph" w:styleId="Heading7">
    <w:name w:val="heading 7"/>
    <w:basedOn w:val="Normal"/>
    <w:next w:val="Normal"/>
    <w:link w:val="Heading7Char"/>
    <w:qFormat/>
    <w:rsid w:val="00674A3D"/>
    <w:pPr>
      <w:keepNext/>
      <w:outlineLvl w:val="6"/>
    </w:pPr>
    <w:rPr>
      <w:b/>
      <w:bCs/>
      <w:u w:val="single"/>
      <w:lang w:val="en-US"/>
    </w:rPr>
  </w:style>
  <w:style w:type="paragraph" w:styleId="Heading8">
    <w:name w:val="heading 8"/>
    <w:basedOn w:val="Normal"/>
    <w:next w:val="Normal"/>
    <w:link w:val="Heading8Char"/>
    <w:qFormat/>
    <w:rsid w:val="00674A3D"/>
    <w:pPr>
      <w:keepNext/>
      <w:jc w:val="center"/>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4A3D"/>
    <w:rPr>
      <w:rFonts w:ascii="Times New Roman" w:eastAsia="Times New Roman" w:hAnsi="Times New Roman" w:cs="Times New Roman"/>
      <w:b/>
      <w:bCs/>
      <w:sz w:val="24"/>
      <w:szCs w:val="24"/>
      <w:u w:val="single"/>
    </w:rPr>
  </w:style>
  <w:style w:type="character" w:customStyle="1" w:styleId="Heading2Char">
    <w:name w:val="Heading 2 Char"/>
    <w:link w:val="Heading2"/>
    <w:rsid w:val="00674A3D"/>
    <w:rPr>
      <w:rFonts w:ascii="Arial" w:eastAsia="Times New Roman" w:hAnsi="Arial" w:cs="Arial"/>
      <w:b/>
      <w:bCs/>
      <w:sz w:val="28"/>
      <w:szCs w:val="28"/>
      <w:lang w:val="en-GB"/>
    </w:rPr>
  </w:style>
  <w:style w:type="character" w:customStyle="1" w:styleId="Heading3Char">
    <w:name w:val="Heading 3 Char"/>
    <w:link w:val="Heading3"/>
    <w:rsid w:val="00674A3D"/>
    <w:rPr>
      <w:rFonts w:ascii="Times New Roman" w:eastAsia="Times New Roman" w:hAnsi="Times New Roman" w:cs="Times New Roman"/>
      <w:b/>
      <w:bCs/>
      <w:sz w:val="24"/>
      <w:szCs w:val="24"/>
    </w:rPr>
  </w:style>
  <w:style w:type="character" w:customStyle="1" w:styleId="Heading4Char">
    <w:name w:val="Heading 4 Char"/>
    <w:link w:val="Heading4"/>
    <w:rsid w:val="00674A3D"/>
    <w:rPr>
      <w:rFonts w:ascii="Times New Roman" w:eastAsia="Times New Roman" w:hAnsi="Times New Roman" w:cs="Times New Roman"/>
      <w:b/>
      <w:bCs/>
      <w:sz w:val="24"/>
      <w:szCs w:val="24"/>
      <w:lang w:val="en-GB"/>
    </w:rPr>
  </w:style>
  <w:style w:type="character" w:customStyle="1" w:styleId="Heading7Char">
    <w:name w:val="Heading 7 Char"/>
    <w:link w:val="Heading7"/>
    <w:rsid w:val="00674A3D"/>
    <w:rPr>
      <w:rFonts w:ascii="Times New Roman" w:eastAsia="Times New Roman" w:hAnsi="Times New Roman" w:cs="Times New Roman"/>
      <w:b/>
      <w:bCs/>
      <w:sz w:val="24"/>
      <w:szCs w:val="24"/>
      <w:u w:val="single"/>
    </w:rPr>
  </w:style>
  <w:style w:type="character" w:customStyle="1" w:styleId="Heading8Char">
    <w:name w:val="Heading 8 Char"/>
    <w:link w:val="Heading8"/>
    <w:rsid w:val="00674A3D"/>
    <w:rPr>
      <w:rFonts w:ascii="Times New Roman" w:eastAsia="Times New Roman" w:hAnsi="Times New Roman" w:cs="Times New Roman"/>
      <w:b/>
      <w:bCs/>
      <w:sz w:val="24"/>
      <w:szCs w:val="24"/>
    </w:rPr>
  </w:style>
  <w:style w:type="paragraph" w:customStyle="1" w:styleId="Default">
    <w:name w:val="Default"/>
    <w:rsid w:val="00674A3D"/>
    <w:pPr>
      <w:widowControl w:val="0"/>
      <w:autoSpaceDE w:val="0"/>
      <w:autoSpaceDN w:val="0"/>
      <w:adjustRightInd w:val="0"/>
    </w:pPr>
    <w:rPr>
      <w:rFonts w:ascii="ICFAI O+ Times" w:eastAsia="Times New Roman" w:hAnsi="ICFAI O+ Times"/>
      <w:color w:val="000000"/>
      <w:sz w:val="24"/>
      <w:szCs w:val="24"/>
    </w:rPr>
  </w:style>
  <w:style w:type="paragraph" w:customStyle="1" w:styleId="CM17">
    <w:name w:val="CM17"/>
    <w:basedOn w:val="Default"/>
    <w:next w:val="Default"/>
    <w:rsid w:val="00674A3D"/>
    <w:pPr>
      <w:spacing w:after="280"/>
    </w:pPr>
    <w:rPr>
      <w:color w:val="auto"/>
    </w:rPr>
  </w:style>
  <w:style w:type="paragraph" w:customStyle="1" w:styleId="CM7">
    <w:name w:val="CM7"/>
    <w:basedOn w:val="Default"/>
    <w:next w:val="Default"/>
    <w:rsid w:val="00674A3D"/>
    <w:rPr>
      <w:color w:val="auto"/>
    </w:rPr>
  </w:style>
  <w:style w:type="paragraph" w:customStyle="1" w:styleId="CM14">
    <w:name w:val="CM14"/>
    <w:basedOn w:val="Default"/>
    <w:next w:val="Default"/>
    <w:rsid w:val="00674A3D"/>
    <w:rPr>
      <w:color w:val="auto"/>
    </w:rPr>
  </w:style>
  <w:style w:type="paragraph" w:customStyle="1" w:styleId="CM15">
    <w:name w:val="CM15"/>
    <w:basedOn w:val="Default"/>
    <w:next w:val="Default"/>
    <w:rsid w:val="00674A3D"/>
    <w:pPr>
      <w:spacing w:line="278" w:lineRule="atLeast"/>
    </w:pPr>
    <w:rPr>
      <w:color w:val="auto"/>
    </w:rPr>
  </w:style>
  <w:style w:type="paragraph" w:customStyle="1" w:styleId="CM21">
    <w:name w:val="CM21"/>
    <w:basedOn w:val="Default"/>
    <w:next w:val="Default"/>
    <w:rsid w:val="00674A3D"/>
    <w:pPr>
      <w:spacing w:after="110"/>
    </w:pPr>
    <w:rPr>
      <w:color w:val="auto"/>
    </w:rPr>
  </w:style>
  <w:style w:type="paragraph" w:styleId="Header">
    <w:name w:val="header"/>
    <w:basedOn w:val="Normal"/>
    <w:link w:val="HeaderChar"/>
    <w:rsid w:val="00674A3D"/>
    <w:pPr>
      <w:tabs>
        <w:tab w:val="center" w:pos="4320"/>
        <w:tab w:val="right" w:pos="8640"/>
      </w:tabs>
    </w:pPr>
    <w:rPr>
      <w:lang w:val="en-US"/>
    </w:rPr>
  </w:style>
  <w:style w:type="character" w:customStyle="1" w:styleId="HeaderChar">
    <w:name w:val="Header Char"/>
    <w:link w:val="Header"/>
    <w:rsid w:val="00674A3D"/>
    <w:rPr>
      <w:rFonts w:ascii="Times New Roman" w:eastAsia="Times New Roman" w:hAnsi="Times New Roman" w:cs="Times New Roman"/>
      <w:sz w:val="24"/>
      <w:szCs w:val="24"/>
    </w:rPr>
  </w:style>
  <w:style w:type="paragraph" w:styleId="NormalWeb">
    <w:name w:val="Normal (Web)"/>
    <w:basedOn w:val="Normal"/>
    <w:semiHidden/>
    <w:rsid w:val="00674A3D"/>
    <w:pPr>
      <w:spacing w:before="100" w:beforeAutospacing="1" w:after="100" w:afterAutospacing="1"/>
    </w:pPr>
    <w:rPr>
      <w:lang w:val="en-US"/>
    </w:rPr>
  </w:style>
  <w:style w:type="paragraph" w:styleId="BodyText">
    <w:name w:val="Body Text"/>
    <w:basedOn w:val="Normal"/>
    <w:link w:val="BodyTextChar"/>
    <w:semiHidden/>
    <w:rsid w:val="00674A3D"/>
    <w:rPr>
      <w:b/>
      <w:bCs/>
      <w:lang w:val="en-US"/>
    </w:rPr>
  </w:style>
  <w:style w:type="character" w:customStyle="1" w:styleId="BodyTextChar">
    <w:name w:val="Body Text Char"/>
    <w:link w:val="BodyText"/>
    <w:rsid w:val="00674A3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74A3D"/>
    <w:rPr>
      <w:rFonts w:ascii="Tahoma" w:hAnsi="Tahoma" w:cs="Tahoma"/>
      <w:sz w:val="16"/>
      <w:szCs w:val="16"/>
    </w:rPr>
  </w:style>
  <w:style w:type="character" w:customStyle="1" w:styleId="BalloonTextChar">
    <w:name w:val="Balloon Text Char"/>
    <w:link w:val="BalloonText"/>
    <w:uiPriority w:val="99"/>
    <w:semiHidden/>
    <w:rsid w:val="00674A3D"/>
    <w:rPr>
      <w:rFonts w:ascii="Tahoma" w:eastAsia="Times New Roman" w:hAnsi="Tahoma" w:cs="Tahoma"/>
      <w:sz w:val="16"/>
      <w:szCs w:val="16"/>
      <w:lang w:val="en-GB"/>
    </w:rPr>
  </w:style>
  <w:style w:type="paragraph" w:styleId="Footer">
    <w:name w:val="footer"/>
    <w:basedOn w:val="Normal"/>
    <w:link w:val="FooterChar"/>
    <w:unhideWhenUsed/>
    <w:rsid w:val="00674A3D"/>
    <w:pPr>
      <w:tabs>
        <w:tab w:val="center" w:pos="4680"/>
        <w:tab w:val="right" w:pos="9360"/>
      </w:tabs>
    </w:pPr>
  </w:style>
  <w:style w:type="character" w:customStyle="1" w:styleId="FooterChar">
    <w:name w:val="Footer Char"/>
    <w:link w:val="Footer"/>
    <w:rsid w:val="00674A3D"/>
    <w:rPr>
      <w:rFonts w:ascii="Times New Roman" w:eastAsia="Times New Roman" w:hAnsi="Times New Roman" w:cs="Times New Roman"/>
      <w:sz w:val="24"/>
      <w:szCs w:val="24"/>
      <w:lang w:val="en-GB"/>
    </w:rPr>
  </w:style>
  <w:style w:type="paragraph" w:customStyle="1" w:styleId="CM8">
    <w:name w:val="CM8"/>
    <w:basedOn w:val="Default"/>
    <w:next w:val="Default"/>
    <w:rsid w:val="00674A3D"/>
    <w:pPr>
      <w:spacing w:line="208" w:lineRule="atLeast"/>
    </w:pPr>
    <w:rPr>
      <w:color w:val="auto"/>
    </w:rPr>
  </w:style>
  <w:style w:type="paragraph" w:styleId="BodyText2">
    <w:name w:val="Body Text 2"/>
    <w:basedOn w:val="Normal"/>
    <w:link w:val="BodyText2Char"/>
    <w:uiPriority w:val="99"/>
    <w:semiHidden/>
    <w:unhideWhenUsed/>
    <w:rsid w:val="0012017B"/>
    <w:pPr>
      <w:spacing w:after="120" w:line="480" w:lineRule="auto"/>
    </w:pPr>
  </w:style>
  <w:style w:type="character" w:customStyle="1" w:styleId="BodyText2Char">
    <w:name w:val="Body Text 2 Char"/>
    <w:link w:val="BodyText2"/>
    <w:uiPriority w:val="99"/>
    <w:semiHidden/>
    <w:rsid w:val="0012017B"/>
    <w:rPr>
      <w:rFonts w:ascii="Times New Roman" w:eastAsia="Times New Roman" w:hAnsi="Times New Roman"/>
      <w:sz w:val="24"/>
      <w:szCs w:val="24"/>
      <w:lang w:val="en-GB"/>
    </w:rPr>
  </w:style>
  <w:style w:type="paragraph" w:customStyle="1" w:styleId="ColorfulList-Accent11">
    <w:name w:val="Colorful List - Accent 11"/>
    <w:basedOn w:val="Normal"/>
    <w:uiPriority w:val="34"/>
    <w:qFormat/>
    <w:rsid w:val="00C237E5"/>
    <w:pPr>
      <w:ind w:left="720"/>
    </w:pPr>
  </w:style>
  <w:style w:type="paragraph" w:styleId="BodyTextIndent">
    <w:name w:val="Body Text Indent"/>
    <w:basedOn w:val="Normal"/>
    <w:link w:val="BodyTextIndentChar"/>
    <w:semiHidden/>
    <w:rsid w:val="007C6DE5"/>
    <w:pPr>
      <w:spacing w:after="120"/>
      <w:ind w:left="360"/>
    </w:pPr>
  </w:style>
  <w:style w:type="character" w:customStyle="1" w:styleId="BodyTextIndentChar">
    <w:name w:val="Body Text Indent Char"/>
    <w:link w:val="BodyTextIndent"/>
    <w:semiHidden/>
    <w:rsid w:val="007C6DE5"/>
    <w:rPr>
      <w:rFonts w:ascii="Times New Roman" w:eastAsia="Times New Roman" w:hAnsi="Times New Roman"/>
      <w:sz w:val="24"/>
      <w:szCs w:val="24"/>
      <w:lang w:eastAsia="en-US"/>
    </w:rPr>
  </w:style>
  <w:style w:type="character" w:styleId="CommentReference">
    <w:name w:val="annotation reference"/>
    <w:uiPriority w:val="99"/>
    <w:unhideWhenUsed/>
    <w:rsid w:val="0003702F"/>
    <w:rPr>
      <w:sz w:val="18"/>
      <w:szCs w:val="18"/>
    </w:rPr>
  </w:style>
  <w:style w:type="paragraph" w:styleId="CommentText">
    <w:name w:val="annotation text"/>
    <w:basedOn w:val="Normal"/>
    <w:link w:val="CommentTextChar"/>
    <w:unhideWhenUsed/>
    <w:rsid w:val="0003702F"/>
  </w:style>
  <w:style w:type="character" w:customStyle="1" w:styleId="CommentTextChar">
    <w:name w:val="Comment Text Char"/>
    <w:link w:val="CommentText"/>
    <w:rsid w:val="0003702F"/>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3702F"/>
    <w:rPr>
      <w:b/>
      <w:bCs/>
      <w:sz w:val="20"/>
      <w:szCs w:val="20"/>
    </w:rPr>
  </w:style>
  <w:style w:type="character" w:customStyle="1" w:styleId="CommentSubjectChar">
    <w:name w:val="Comment Subject Char"/>
    <w:link w:val="CommentSubject"/>
    <w:uiPriority w:val="99"/>
    <w:semiHidden/>
    <w:rsid w:val="0003702F"/>
    <w:rPr>
      <w:rFonts w:ascii="Times New Roman" w:eastAsia="Times New Roman" w:hAnsi="Times New Roman"/>
      <w:b/>
      <w:bCs/>
      <w:sz w:val="24"/>
      <w:szCs w:val="24"/>
      <w:lang w:val="en-GB"/>
    </w:rPr>
  </w:style>
  <w:style w:type="paragraph" w:customStyle="1" w:styleId="xCoverDocTitle">
    <w:name w:val="xCoverDocTitle"/>
    <w:basedOn w:val="Normal"/>
    <w:rsid w:val="00E31A19"/>
    <w:pPr>
      <w:spacing w:before="240"/>
      <w:jc w:val="center"/>
    </w:pPr>
    <w:rPr>
      <w:rFonts w:ascii="Arial" w:hAnsi="Arial"/>
      <w:b/>
      <w:szCs w:val="20"/>
      <w:lang w:val="en-US"/>
    </w:rPr>
  </w:style>
  <w:style w:type="paragraph" w:styleId="FootnoteText">
    <w:name w:val="footnote text"/>
    <w:basedOn w:val="Normal"/>
    <w:link w:val="FootnoteTextChar"/>
    <w:uiPriority w:val="99"/>
    <w:unhideWhenUsed/>
    <w:rsid w:val="007838F7"/>
  </w:style>
  <w:style w:type="character" w:customStyle="1" w:styleId="FootnoteTextChar">
    <w:name w:val="Footnote Text Char"/>
    <w:basedOn w:val="DefaultParagraphFont"/>
    <w:link w:val="FootnoteText"/>
    <w:uiPriority w:val="99"/>
    <w:rsid w:val="007838F7"/>
    <w:rPr>
      <w:rFonts w:ascii="Times New Roman" w:eastAsia="Times New Roman" w:hAnsi="Times New Roman"/>
      <w:sz w:val="24"/>
      <w:szCs w:val="24"/>
      <w:lang w:val="en-GB"/>
    </w:rPr>
  </w:style>
  <w:style w:type="character" w:styleId="FootnoteReference">
    <w:name w:val="footnote reference"/>
    <w:basedOn w:val="DefaultParagraphFont"/>
    <w:uiPriority w:val="99"/>
    <w:unhideWhenUsed/>
    <w:rsid w:val="007838F7"/>
    <w:rPr>
      <w:vertAlign w:val="superscript"/>
    </w:rPr>
  </w:style>
  <w:style w:type="paragraph" w:styleId="Caption">
    <w:name w:val="caption"/>
    <w:basedOn w:val="Normal"/>
    <w:next w:val="Normal"/>
    <w:uiPriority w:val="35"/>
    <w:unhideWhenUsed/>
    <w:qFormat/>
    <w:rsid w:val="00E214BF"/>
    <w:pPr>
      <w:spacing w:after="200"/>
    </w:pPr>
    <w:rPr>
      <w:i/>
      <w:iCs/>
      <w:color w:val="44546A" w:themeColor="text2"/>
      <w:sz w:val="18"/>
      <w:szCs w:val="18"/>
    </w:rPr>
  </w:style>
  <w:style w:type="paragraph" w:styleId="ListParagraph">
    <w:name w:val="List Paragraph"/>
    <w:basedOn w:val="Normal"/>
    <w:uiPriority w:val="34"/>
    <w:qFormat/>
    <w:rsid w:val="001A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D4A5-15C5-4C85-97C2-84D13BA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Archives</dc:creator>
  <cp:keywords/>
  <cp:lastModifiedBy>Caesar Olima</cp:lastModifiedBy>
  <cp:revision>2</cp:revision>
  <cp:lastPrinted>2010-11-02T05:21:00Z</cp:lastPrinted>
  <dcterms:created xsi:type="dcterms:W3CDTF">2016-09-14T18:51:00Z</dcterms:created>
  <dcterms:modified xsi:type="dcterms:W3CDTF">2016-09-14T18:51:00Z</dcterms:modified>
</cp:coreProperties>
</file>